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D9385" w14:textId="77777777" w:rsidR="00013096" w:rsidRDefault="00286535">
      <w:pPr>
        <w:spacing w:before="14"/>
        <w:ind w:left="2043" w:right="2041"/>
        <w:jc w:val="center"/>
        <w:rPr>
          <w:rFonts w:ascii="Calibri" w:eastAsia="Calibri" w:hAnsi="Calibri" w:cs="Calibri"/>
          <w:sz w:val="44"/>
          <w:szCs w:val="44"/>
        </w:rPr>
      </w:pPr>
      <w:r>
        <w:rPr>
          <w:rFonts w:ascii="Calibri"/>
          <w:b/>
          <w:sz w:val="44"/>
        </w:rPr>
        <w:t>MirroFlex Tub and Shower Walls</w:t>
      </w:r>
      <w:r>
        <w:rPr>
          <w:rFonts w:ascii="Calibri"/>
          <w:b/>
          <w:spacing w:val="-12"/>
          <w:sz w:val="44"/>
        </w:rPr>
        <w:t xml:space="preserve"> </w:t>
      </w:r>
      <w:r>
        <w:rPr>
          <w:rFonts w:ascii="Calibri"/>
          <w:b/>
          <w:sz w:val="44"/>
        </w:rPr>
        <w:t>Kit Installation</w:t>
      </w:r>
      <w:r>
        <w:rPr>
          <w:rFonts w:ascii="Calibri"/>
          <w:b/>
          <w:spacing w:val="-14"/>
          <w:sz w:val="44"/>
        </w:rPr>
        <w:t xml:space="preserve"> </w:t>
      </w:r>
      <w:r>
        <w:rPr>
          <w:rFonts w:ascii="Calibri"/>
          <w:b/>
          <w:sz w:val="44"/>
        </w:rPr>
        <w:t>Instructions</w:t>
      </w:r>
    </w:p>
    <w:p w14:paraId="333D9386" w14:textId="77777777" w:rsidR="00013096" w:rsidRDefault="00286535">
      <w:pPr>
        <w:spacing w:before="325"/>
        <w:ind w:left="100" w:right="221"/>
        <w:rPr>
          <w:rFonts w:ascii="Calibri" w:eastAsia="Calibri" w:hAnsi="Calibri" w:cs="Calibri"/>
          <w:sz w:val="28"/>
          <w:szCs w:val="28"/>
        </w:rPr>
      </w:pPr>
      <w:r>
        <w:rPr>
          <w:rFonts w:ascii="Calibri" w:eastAsia="Calibri" w:hAnsi="Calibri" w:cs="Calibri"/>
          <w:b/>
          <w:bCs/>
          <w:sz w:val="28"/>
          <w:szCs w:val="28"/>
        </w:rPr>
        <w:t>MirroFlex™ Tub and Shower Walls must be acclimatized for 24 hours</w:t>
      </w:r>
      <w:r>
        <w:rPr>
          <w:rFonts w:ascii="Calibri" w:eastAsia="Calibri" w:hAnsi="Calibri" w:cs="Calibri"/>
          <w:b/>
          <w:bCs/>
          <w:spacing w:val="-45"/>
          <w:sz w:val="28"/>
          <w:szCs w:val="28"/>
        </w:rPr>
        <w:t xml:space="preserve"> </w:t>
      </w:r>
      <w:r>
        <w:rPr>
          <w:rFonts w:ascii="Calibri" w:eastAsia="Calibri" w:hAnsi="Calibri" w:cs="Calibri"/>
          <w:b/>
          <w:bCs/>
          <w:sz w:val="28"/>
          <w:szCs w:val="28"/>
        </w:rPr>
        <w:t>before installation!</w:t>
      </w:r>
    </w:p>
    <w:p w14:paraId="333D9387" w14:textId="77777777" w:rsidR="00013096" w:rsidRDefault="00013096">
      <w:pPr>
        <w:spacing w:before="10"/>
        <w:rPr>
          <w:rFonts w:ascii="Calibri" w:eastAsia="Calibri" w:hAnsi="Calibri" w:cs="Calibri"/>
          <w:b/>
          <w:bCs/>
          <w:sz w:val="27"/>
          <w:szCs w:val="27"/>
        </w:rPr>
      </w:pPr>
    </w:p>
    <w:p w14:paraId="333D9388" w14:textId="77777777" w:rsidR="00013096" w:rsidRDefault="00286535">
      <w:pPr>
        <w:pStyle w:val="Heading1"/>
        <w:ind w:right="221"/>
        <w:rPr>
          <w:b w:val="0"/>
          <w:bCs w:val="0"/>
        </w:rPr>
      </w:pPr>
      <w:r>
        <w:rPr>
          <w:u w:val="single" w:color="000000"/>
        </w:rPr>
        <w:t>PLEASE READ ALL INSTRUCTIONS PRIOR TO</w:t>
      </w:r>
      <w:r>
        <w:rPr>
          <w:spacing w:val="-15"/>
          <w:u w:val="single" w:color="000000"/>
        </w:rPr>
        <w:t xml:space="preserve"> </w:t>
      </w:r>
      <w:r>
        <w:rPr>
          <w:u w:val="single" w:color="000000"/>
        </w:rPr>
        <w:t>INSTALLATION:</w:t>
      </w:r>
    </w:p>
    <w:p w14:paraId="333D9389" w14:textId="77777777" w:rsidR="00013096" w:rsidRDefault="00286535">
      <w:pPr>
        <w:ind w:left="100" w:right="221"/>
        <w:rPr>
          <w:rFonts w:ascii="Calibri" w:eastAsia="Calibri" w:hAnsi="Calibri" w:cs="Calibri"/>
        </w:rPr>
      </w:pPr>
      <w:r>
        <w:rPr>
          <w:rFonts w:ascii="Calibri" w:eastAsia="Calibri" w:hAnsi="Calibri" w:cs="Calibri"/>
          <w:b/>
          <w:bCs/>
        </w:rPr>
        <w:t>The</w:t>
      </w:r>
      <w:r>
        <w:rPr>
          <w:rFonts w:ascii="Calibri" w:eastAsia="Calibri" w:hAnsi="Calibri" w:cs="Calibri"/>
          <w:b/>
          <w:bCs/>
          <w:spacing w:val="-6"/>
        </w:rPr>
        <w:t xml:space="preserve"> </w:t>
      </w:r>
      <w:r>
        <w:rPr>
          <w:rFonts w:ascii="Calibri" w:eastAsia="Calibri" w:hAnsi="Calibri" w:cs="Calibri"/>
          <w:b/>
          <w:bCs/>
        </w:rPr>
        <w:t>guidelines</w:t>
      </w:r>
      <w:r>
        <w:rPr>
          <w:rFonts w:ascii="Calibri" w:eastAsia="Calibri" w:hAnsi="Calibri" w:cs="Calibri"/>
          <w:b/>
          <w:bCs/>
          <w:spacing w:val="-6"/>
        </w:rPr>
        <w:t xml:space="preserve"> </w:t>
      </w:r>
      <w:r>
        <w:rPr>
          <w:rFonts w:ascii="Calibri" w:eastAsia="Calibri" w:hAnsi="Calibri" w:cs="Calibri"/>
          <w:b/>
          <w:bCs/>
        </w:rPr>
        <w:t>provided</w:t>
      </w:r>
      <w:r>
        <w:rPr>
          <w:rFonts w:ascii="Calibri" w:eastAsia="Calibri" w:hAnsi="Calibri" w:cs="Calibri"/>
          <w:b/>
          <w:bCs/>
          <w:spacing w:val="-4"/>
        </w:rPr>
        <w:t xml:space="preserve"> </w:t>
      </w:r>
      <w:r>
        <w:rPr>
          <w:rFonts w:ascii="Calibri" w:eastAsia="Calibri" w:hAnsi="Calibri" w:cs="Calibri"/>
          <w:b/>
          <w:bCs/>
        </w:rPr>
        <w:t>herein</w:t>
      </w:r>
      <w:r>
        <w:rPr>
          <w:rFonts w:ascii="Calibri" w:eastAsia="Calibri" w:hAnsi="Calibri" w:cs="Calibri"/>
          <w:b/>
          <w:bCs/>
          <w:spacing w:val="-4"/>
        </w:rPr>
        <w:t xml:space="preserve"> </w:t>
      </w:r>
      <w:r>
        <w:rPr>
          <w:rFonts w:ascii="Calibri" w:eastAsia="Calibri" w:hAnsi="Calibri" w:cs="Calibri"/>
          <w:b/>
          <w:bCs/>
        </w:rPr>
        <w:t>have</w:t>
      </w:r>
      <w:r>
        <w:rPr>
          <w:rFonts w:ascii="Calibri" w:eastAsia="Calibri" w:hAnsi="Calibri" w:cs="Calibri"/>
          <w:b/>
          <w:bCs/>
          <w:spacing w:val="-6"/>
        </w:rPr>
        <w:t xml:space="preserve"> </w:t>
      </w:r>
      <w:r>
        <w:rPr>
          <w:rFonts w:ascii="Calibri" w:eastAsia="Calibri" w:hAnsi="Calibri" w:cs="Calibri"/>
          <w:b/>
          <w:bCs/>
        </w:rPr>
        <w:t>been</w:t>
      </w:r>
      <w:r>
        <w:rPr>
          <w:rFonts w:ascii="Calibri" w:eastAsia="Calibri" w:hAnsi="Calibri" w:cs="Calibri"/>
          <w:b/>
          <w:bCs/>
          <w:spacing w:val="-4"/>
        </w:rPr>
        <w:t xml:space="preserve"> </w:t>
      </w:r>
      <w:r>
        <w:rPr>
          <w:rFonts w:ascii="Calibri" w:eastAsia="Calibri" w:hAnsi="Calibri" w:cs="Calibri"/>
          <w:b/>
          <w:bCs/>
        </w:rPr>
        <w:t>established</w:t>
      </w:r>
      <w:r>
        <w:rPr>
          <w:rFonts w:ascii="Calibri" w:eastAsia="Calibri" w:hAnsi="Calibri" w:cs="Calibri"/>
          <w:b/>
          <w:bCs/>
          <w:spacing w:val="-3"/>
        </w:rPr>
        <w:t xml:space="preserve"> </w:t>
      </w:r>
      <w:r>
        <w:rPr>
          <w:rFonts w:ascii="Calibri" w:eastAsia="Calibri" w:hAnsi="Calibri" w:cs="Calibri"/>
          <w:b/>
          <w:bCs/>
        </w:rPr>
        <w:t>in</w:t>
      </w:r>
      <w:r>
        <w:rPr>
          <w:rFonts w:ascii="Calibri" w:eastAsia="Calibri" w:hAnsi="Calibri" w:cs="Calibri"/>
          <w:b/>
          <w:bCs/>
          <w:spacing w:val="-4"/>
        </w:rPr>
        <w:t xml:space="preserve"> </w:t>
      </w:r>
      <w:r>
        <w:rPr>
          <w:rFonts w:ascii="Calibri" w:eastAsia="Calibri" w:hAnsi="Calibri" w:cs="Calibri"/>
          <w:b/>
          <w:bCs/>
        </w:rPr>
        <w:t>good</w:t>
      </w:r>
      <w:r>
        <w:rPr>
          <w:rFonts w:ascii="Calibri" w:eastAsia="Calibri" w:hAnsi="Calibri" w:cs="Calibri"/>
          <w:b/>
          <w:bCs/>
          <w:spacing w:val="-4"/>
        </w:rPr>
        <w:t xml:space="preserve"> </w:t>
      </w:r>
      <w:r>
        <w:rPr>
          <w:rFonts w:ascii="Calibri" w:eastAsia="Calibri" w:hAnsi="Calibri" w:cs="Calibri"/>
          <w:b/>
          <w:bCs/>
        </w:rPr>
        <w:t>faith</w:t>
      </w:r>
      <w:r>
        <w:rPr>
          <w:rFonts w:ascii="Calibri" w:eastAsia="Calibri" w:hAnsi="Calibri" w:cs="Calibri"/>
          <w:b/>
          <w:bCs/>
          <w:spacing w:val="-4"/>
        </w:rPr>
        <w:t xml:space="preserve"> </w:t>
      </w:r>
      <w:r>
        <w:rPr>
          <w:rFonts w:ascii="Calibri" w:eastAsia="Calibri" w:hAnsi="Calibri" w:cs="Calibri"/>
          <w:b/>
          <w:bCs/>
        </w:rPr>
        <w:t>to</w:t>
      </w:r>
      <w:r>
        <w:rPr>
          <w:rFonts w:ascii="Calibri" w:eastAsia="Calibri" w:hAnsi="Calibri" w:cs="Calibri"/>
          <w:b/>
          <w:bCs/>
          <w:spacing w:val="-4"/>
        </w:rPr>
        <w:t xml:space="preserve"> </w:t>
      </w:r>
      <w:r>
        <w:rPr>
          <w:rFonts w:ascii="Calibri" w:eastAsia="Calibri" w:hAnsi="Calibri" w:cs="Calibri"/>
          <w:b/>
          <w:bCs/>
        </w:rPr>
        <w:t>help</w:t>
      </w:r>
      <w:r>
        <w:rPr>
          <w:rFonts w:ascii="Calibri" w:eastAsia="Calibri" w:hAnsi="Calibri" w:cs="Calibri"/>
          <w:b/>
          <w:bCs/>
          <w:spacing w:val="-4"/>
        </w:rPr>
        <w:t xml:space="preserve"> </w:t>
      </w:r>
      <w:r>
        <w:rPr>
          <w:rFonts w:ascii="Calibri" w:eastAsia="Calibri" w:hAnsi="Calibri" w:cs="Calibri"/>
          <w:b/>
          <w:bCs/>
        </w:rPr>
        <w:t>prevent</w:t>
      </w:r>
      <w:r>
        <w:rPr>
          <w:rFonts w:ascii="Calibri" w:eastAsia="Calibri" w:hAnsi="Calibri" w:cs="Calibri"/>
          <w:b/>
          <w:bCs/>
          <w:spacing w:val="-5"/>
        </w:rPr>
        <w:t xml:space="preserve"> </w:t>
      </w:r>
      <w:r>
        <w:rPr>
          <w:rFonts w:ascii="Calibri" w:eastAsia="Calibri" w:hAnsi="Calibri" w:cs="Calibri"/>
          <w:b/>
          <w:bCs/>
        </w:rPr>
        <w:t>installation</w:t>
      </w:r>
      <w:r>
        <w:rPr>
          <w:rFonts w:ascii="Calibri" w:eastAsia="Calibri" w:hAnsi="Calibri" w:cs="Calibri"/>
          <w:b/>
          <w:bCs/>
          <w:spacing w:val="-4"/>
        </w:rPr>
        <w:t xml:space="preserve"> </w:t>
      </w:r>
      <w:r>
        <w:rPr>
          <w:rFonts w:ascii="Calibri" w:eastAsia="Calibri" w:hAnsi="Calibri" w:cs="Calibri"/>
          <w:b/>
          <w:bCs/>
        </w:rPr>
        <w:t>problems.</w:t>
      </w:r>
      <w:r>
        <w:rPr>
          <w:rFonts w:ascii="Calibri" w:eastAsia="Calibri" w:hAnsi="Calibri" w:cs="Calibri"/>
          <w:b/>
          <w:bCs/>
          <w:spacing w:val="-2"/>
        </w:rPr>
        <w:t xml:space="preserve"> </w:t>
      </w:r>
      <w:r>
        <w:rPr>
          <w:rFonts w:ascii="Calibri" w:eastAsia="Calibri" w:hAnsi="Calibri" w:cs="Calibri"/>
          <w:b/>
          <w:bCs/>
        </w:rPr>
        <w:t>Failure to comply with the following instructions, as well as, the adhesive manufacturers’ instructions, may result in significant installation</w:t>
      </w:r>
      <w:r>
        <w:rPr>
          <w:rFonts w:ascii="Calibri" w:eastAsia="Calibri" w:hAnsi="Calibri" w:cs="Calibri"/>
          <w:b/>
          <w:bCs/>
          <w:spacing w:val="-19"/>
        </w:rPr>
        <w:t xml:space="preserve"> </w:t>
      </w:r>
      <w:r>
        <w:rPr>
          <w:rFonts w:ascii="Calibri" w:eastAsia="Calibri" w:hAnsi="Calibri" w:cs="Calibri"/>
          <w:b/>
          <w:bCs/>
        </w:rPr>
        <w:t>problems.</w:t>
      </w:r>
    </w:p>
    <w:p w14:paraId="333D938A" w14:textId="77777777" w:rsidR="00013096" w:rsidRDefault="00013096">
      <w:pPr>
        <w:rPr>
          <w:rFonts w:ascii="Calibri" w:eastAsia="Calibri" w:hAnsi="Calibri" w:cs="Calibri"/>
          <w:b/>
          <w:bCs/>
        </w:rPr>
      </w:pPr>
    </w:p>
    <w:p w14:paraId="333D938B" w14:textId="77777777" w:rsidR="00013096" w:rsidRDefault="00286535">
      <w:pPr>
        <w:ind w:left="100" w:right="221"/>
        <w:rPr>
          <w:rFonts w:ascii="Calibri" w:eastAsia="Calibri" w:hAnsi="Calibri" w:cs="Calibri"/>
        </w:rPr>
      </w:pPr>
      <w:r>
        <w:rPr>
          <w:rFonts w:ascii="Calibri"/>
          <w:b/>
          <w:u w:val="single" w:color="000000"/>
        </w:rPr>
        <w:t>INSPECTION:</w:t>
      </w:r>
    </w:p>
    <w:p w14:paraId="333D938C" w14:textId="77777777" w:rsidR="00013096" w:rsidRDefault="00013096">
      <w:pPr>
        <w:rPr>
          <w:rFonts w:ascii="Calibri" w:eastAsia="Calibri" w:hAnsi="Calibri" w:cs="Calibri"/>
          <w:b/>
          <w:bCs/>
          <w:sz w:val="24"/>
          <w:szCs w:val="24"/>
        </w:rPr>
      </w:pPr>
    </w:p>
    <w:p w14:paraId="333D938D" w14:textId="21E5C016" w:rsidR="00013096" w:rsidRDefault="009D3980">
      <w:pPr>
        <w:ind w:left="6080" w:right="221"/>
        <w:rPr>
          <w:rFonts w:ascii="Calibri" w:eastAsia="Calibri" w:hAnsi="Calibri" w:cs="Calibri"/>
        </w:rPr>
      </w:pPr>
      <w:r>
        <w:rPr>
          <w:noProof/>
        </w:rPr>
        <w:drawing>
          <wp:anchor distT="0" distB="0" distL="114300" distR="114300" simplePos="0" relativeHeight="251658240" behindDoc="1" locked="0" layoutInCell="1" allowOverlap="1" wp14:anchorId="333D9419" wp14:editId="12A6BE78">
            <wp:simplePos x="0" y="0"/>
            <wp:positionH relativeFrom="page">
              <wp:posOffset>709930</wp:posOffset>
            </wp:positionH>
            <wp:positionV relativeFrom="paragraph">
              <wp:posOffset>8255</wp:posOffset>
            </wp:positionV>
            <wp:extent cx="3660775" cy="2054225"/>
            <wp:effectExtent l="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60775" cy="2054225"/>
                    </a:xfrm>
                    <a:prstGeom prst="rect">
                      <a:avLst/>
                    </a:prstGeom>
                    <a:noFill/>
                  </pic:spPr>
                </pic:pic>
              </a:graphicData>
            </a:graphic>
            <wp14:sizeRelH relativeFrom="page">
              <wp14:pctWidth>0</wp14:pctWidth>
            </wp14:sizeRelH>
            <wp14:sizeRelV relativeFrom="page">
              <wp14:pctHeight>0</wp14:pctHeight>
            </wp14:sizeRelV>
          </wp:anchor>
        </w:drawing>
      </w:r>
      <w:r w:rsidR="00286535">
        <w:rPr>
          <w:rFonts w:ascii="Calibri"/>
          <w:b/>
        </w:rPr>
        <w:t>Please inspect MirroFlex Tub and Shower Walls for any imperfections prior to installing; once installed, panels may be very difficult to remove.</w:t>
      </w:r>
    </w:p>
    <w:p w14:paraId="333D938E" w14:textId="77777777" w:rsidR="00013096" w:rsidRDefault="00013096">
      <w:pPr>
        <w:rPr>
          <w:rFonts w:ascii="Calibri" w:eastAsia="Calibri" w:hAnsi="Calibri" w:cs="Calibri"/>
          <w:b/>
          <w:bCs/>
        </w:rPr>
      </w:pPr>
    </w:p>
    <w:p w14:paraId="333D938F" w14:textId="77777777" w:rsidR="00013096" w:rsidRDefault="00286535">
      <w:pPr>
        <w:ind w:left="6080" w:right="288"/>
        <w:jc w:val="both"/>
        <w:rPr>
          <w:rFonts w:ascii="Calibri" w:eastAsia="Calibri" w:hAnsi="Calibri" w:cs="Calibri"/>
        </w:rPr>
      </w:pPr>
      <w:r>
        <w:rPr>
          <w:rFonts w:ascii="Calibri"/>
          <w:b/>
        </w:rPr>
        <w:t>Upon opening your package, unroll the panels and lay them flat in the environment in which they will be installed for at least 24 hours</w:t>
      </w:r>
      <w:r>
        <w:rPr>
          <w:rFonts w:ascii="Calibri"/>
          <w:b/>
          <w:spacing w:val="-25"/>
        </w:rPr>
        <w:t xml:space="preserve"> </w:t>
      </w:r>
      <w:r>
        <w:rPr>
          <w:rFonts w:ascii="Calibri"/>
          <w:b/>
        </w:rPr>
        <w:t>prior to installation (Fig.</w:t>
      </w:r>
      <w:r>
        <w:rPr>
          <w:rFonts w:ascii="Calibri"/>
          <w:b/>
          <w:spacing w:val="-15"/>
        </w:rPr>
        <w:t xml:space="preserve"> </w:t>
      </w:r>
      <w:r>
        <w:rPr>
          <w:rFonts w:ascii="Calibri"/>
          <w:b/>
        </w:rPr>
        <w:t>1).</w:t>
      </w:r>
    </w:p>
    <w:p w14:paraId="333D9390" w14:textId="77777777" w:rsidR="00013096" w:rsidRDefault="00013096">
      <w:pPr>
        <w:rPr>
          <w:rFonts w:ascii="Calibri" w:eastAsia="Calibri" w:hAnsi="Calibri" w:cs="Calibri"/>
          <w:b/>
          <w:bCs/>
        </w:rPr>
      </w:pPr>
    </w:p>
    <w:p w14:paraId="333D9391" w14:textId="77777777" w:rsidR="00013096" w:rsidRDefault="00013096">
      <w:pPr>
        <w:rPr>
          <w:rFonts w:ascii="Calibri" w:eastAsia="Calibri" w:hAnsi="Calibri" w:cs="Calibri"/>
          <w:b/>
          <w:bCs/>
        </w:rPr>
      </w:pPr>
    </w:p>
    <w:p w14:paraId="333D9392" w14:textId="77777777" w:rsidR="00013096" w:rsidRDefault="00013096">
      <w:pPr>
        <w:spacing w:before="7"/>
        <w:rPr>
          <w:rFonts w:ascii="Calibri" w:eastAsia="Calibri" w:hAnsi="Calibri" w:cs="Calibri"/>
          <w:b/>
          <w:bCs/>
          <w:sz w:val="21"/>
          <w:szCs w:val="21"/>
        </w:rPr>
      </w:pPr>
    </w:p>
    <w:p w14:paraId="333D9393" w14:textId="77777777" w:rsidR="00013096" w:rsidRDefault="00286535">
      <w:pPr>
        <w:ind w:left="172" w:right="221"/>
        <w:rPr>
          <w:rFonts w:ascii="Arial" w:eastAsia="Arial" w:hAnsi="Arial" w:cs="Arial"/>
        </w:rPr>
      </w:pPr>
      <w:r>
        <w:rPr>
          <w:rFonts w:ascii="Arial"/>
          <w:b/>
        </w:rPr>
        <w:t>Figure</w:t>
      </w:r>
      <w:r>
        <w:rPr>
          <w:rFonts w:ascii="Arial"/>
          <w:b/>
          <w:spacing w:val="-3"/>
        </w:rPr>
        <w:t xml:space="preserve"> </w:t>
      </w:r>
      <w:r>
        <w:rPr>
          <w:rFonts w:ascii="Arial"/>
          <w:b/>
        </w:rPr>
        <w:t>1</w:t>
      </w:r>
    </w:p>
    <w:p w14:paraId="333D9394" w14:textId="77777777" w:rsidR="00013096" w:rsidRDefault="00013096">
      <w:pPr>
        <w:spacing w:before="2"/>
        <w:rPr>
          <w:rFonts w:ascii="Arial" w:eastAsia="Arial" w:hAnsi="Arial" w:cs="Arial"/>
          <w:b/>
          <w:bCs/>
          <w:sz w:val="28"/>
          <w:szCs w:val="28"/>
        </w:rPr>
      </w:pPr>
    </w:p>
    <w:p w14:paraId="333D9395" w14:textId="77777777" w:rsidR="00013096" w:rsidRDefault="00286535">
      <w:pPr>
        <w:spacing w:before="62"/>
        <w:ind w:left="100" w:right="221"/>
        <w:rPr>
          <w:rFonts w:ascii="Calibri" w:eastAsia="Calibri" w:hAnsi="Calibri" w:cs="Calibri"/>
        </w:rPr>
      </w:pPr>
      <w:r>
        <w:rPr>
          <w:rFonts w:ascii="Calibri"/>
          <w:b/>
          <w:u w:val="single" w:color="000000"/>
        </w:rPr>
        <w:t>TOOLS &amp; MATERIALS</w:t>
      </w:r>
      <w:r>
        <w:rPr>
          <w:rFonts w:ascii="Calibri"/>
          <w:b/>
          <w:spacing w:val="-11"/>
          <w:u w:val="single" w:color="000000"/>
        </w:rPr>
        <w:t xml:space="preserve"> </w:t>
      </w:r>
      <w:r>
        <w:rPr>
          <w:rFonts w:ascii="Calibri"/>
          <w:b/>
          <w:u w:val="single" w:color="000000"/>
        </w:rPr>
        <w:t>REQUIRED:</w:t>
      </w:r>
    </w:p>
    <w:p w14:paraId="333D9396" w14:textId="77777777" w:rsidR="00013096" w:rsidRDefault="00013096">
      <w:pPr>
        <w:spacing w:before="12"/>
        <w:rPr>
          <w:rFonts w:ascii="Calibri" w:eastAsia="Calibri" w:hAnsi="Calibri" w:cs="Calibri"/>
          <w:b/>
          <w:bCs/>
          <w:sz w:val="20"/>
          <w:szCs w:val="20"/>
        </w:rPr>
      </w:pPr>
    </w:p>
    <w:p w14:paraId="333D9397" w14:textId="77777777" w:rsidR="00013096" w:rsidRDefault="00013096">
      <w:pPr>
        <w:rPr>
          <w:rFonts w:ascii="Calibri" w:eastAsia="Calibri" w:hAnsi="Calibri" w:cs="Calibri"/>
          <w:sz w:val="20"/>
          <w:szCs w:val="20"/>
        </w:rPr>
        <w:sectPr w:rsidR="00013096">
          <w:footerReference w:type="default" r:id="rId11"/>
          <w:type w:val="continuous"/>
          <w:pgSz w:w="12240" w:h="15840"/>
          <w:pgMar w:top="700" w:right="620" w:bottom="1200" w:left="980" w:header="720" w:footer="1009" w:gutter="0"/>
          <w:pgNumType w:start="1"/>
          <w:cols w:space="720"/>
        </w:sectPr>
      </w:pPr>
    </w:p>
    <w:p w14:paraId="333D9398" w14:textId="77777777" w:rsidR="00013096" w:rsidRDefault="00013096">
      <w:pPr>
        <w:rPr>
          <w:rFonts w:ascii="Calibri" w:eastAsia="Calibri" w:hAnsi="Calibri" w:cs="Calibri"/>
          <w:b/>
          <w:bCs/>
        </w:rPr>
      </w:pPr>
    </w:p>
    <w:p w14:paraId="333D9399" w14:textId="77777777" w:rsidR="00013096" w:rsidRDefault="00013096">
      <w:pPr>
        <w:rPr>
          <w:rFonts w:ascii="Calibri" w:eastAsia="Calibri" w:hAnsi="Calibri" w:cs="Calibri"/>
          <w:b/>
          <w:bCs/>
        </w:rPr>
      </w:pPr>
    </w:p>
    <w:p w14:paraId="333D939A" w14:textId="77777777" w:rsidR="00013096" w:rsidRDefault="00013096">
      <w:pPr>
        <w:rPr>
          <w:rFonts w:ascii="Calibri" w:eastAsia="Calibri" w:hAnsi="Calibri" w:cs="Calibri"/>
          <w:b/>
          <w:bCs/>
        </w:rPr>
      </w:pPr>
    </w:p>
    <w:p w14:paraId="333D939B" w14:textId="77777777" w:rsidR="00013096" w:rsidRDefault="00013096">
      <w:pPr>
        <w:rPr>
          <w:rFonts w:ascii="Calibri" w:eastAsia="Calibri" w:hAnsi="Calibri" w:cs="Calibri"/>
          <w:b/>
          <w:bCs/>
        </w:rPr>
      </w:pPr>
    </w:p>
    <w:p w14:paraId="333D939C" w14:textId="77777777" w:rsidR="00013096" w:rsidRDefault="00013096">
      <w:pPr>
        <w:rPr>
          <w:rFonts w:ascii="Calibri" w:eastAsia="Calibri" w:hAnsi="Calibri" w:cs="Calibri"/>
          <w:b/>
          <w:bCs/>
        </w:rPr>
      </w:pPr>
    </w:p>
    <w:p w14:paraId="333D939D" w14:textId="77777777" w:rsidR="00013096" w:rsidRDefault="00013096">
      <w:pPr>
        <w:rPr>
          <w:rFonts w:ascii="Calibri" w:eastAsia="Calibri" w:hAnsi="Calibri" w:cs="Calibri"/>
          <w:b/>
          <w:bCs/>
        </w:rPr>
      </w:pPr>
    </w:p>
    <w:p w14:paraId="333D939E" w14:textId="77777777" w:rsidR="00013096" w:rsidRDefault="00013096">
      <w:pPr>
        <w:rPr>
          <w:rFonts w:ascii="Calibri" w:eastAsia="Calibri" w:hAnsi="Calibri" w:cs="Calibri"/>
          <w:b/>
          <w:bCs/>
        </w:rPr>
      </w:pPr>
    </w:p>
    <w:p w14:paraId="333D939F" w14:textId="77777777" w:rsidR="00013096" w:rsidRDefault="00013096">
      <w:pPr>
        <w:rPr>
          <w:rFonts w:ascii="Calibri" w:eastAsia="Calibri" w:hAnsi="Calibri" w:cs="Calibri"/>
          <w:b/>
          <w:bCs/>
        </w:rPr>
      </w:pPr>
    </w:p>
    <w:p w14:paraId="333D93A0" w14:textId="77777777" w:rsidR="00013096" w:rsidRDefault="00013096">
      <w:pPr>
        <w:rPr>
          <w:rFonts w:ascii="Calibri" w:eastAsia="Calibri" w:hAnsi="Calibri" w:cs="Calibri"/>
          <w:b/>
          <w:bCs/>
        </w:rPr>
      </w:pPr>
    </w:p>
    <w:p w14:paraId="333D93A1" w14:textId="77777777" w:rsidR="00013096" w:rsidRDefault="00013096">
      <w:pPr>
        <w:rPr>
          <w:rFonts w:ascii="Calibri" w:eastAsia="Calibri" w:hAnsi="Calibri" w:cs="Calibri"/>
          <w:b/>
          <w:bCs/>
        </w:rPr>
      </w:pPr>
    </w:p>
    <w:p w14:paraId="333D93A2" w14:textId="77777777" w:rsidR="00013096" w:rsidRDefault="00013096">
      <w:pPr>
        <w:rPr>
          <w:rFonts w:ascii="Calibri" w:eastAsia="Calibri" w:hAnsi="Calibri" w:cs="Calibri"/>
          <w:b/>
          <w:bCs/>
        </w:rPr>
      </w:pPr>
    </w:p>
    <w:p w14:paraId="333D93A3" w14:textId="77777777" w:rsidR="00013096" w:rsidRDefault="00013096">
      <w:pPr>
        <w:spacing w:before="11"/>
        <w:rPr>
          <w:rFonts w:ascii="Calibri" w:eastAsia="Calibri" w:hAnsi="Calibri" w:cs="Calibri"/>
          <w:b/>
          <w:bCs/>
          <w:sz w:val="23"/>
          <w:szCs w:val="23"/>
        </w:rPr>
      </w:pPr>
    </w:p>
    <w:p w14:paraId="333D93A4" w14:textId="7B8C9EA4" w:rsidR="00013096" w:rsidRDefault="009D3980">
      <w:pPr>
        <w:ind w:left="147"/>
        <w:rPr>
          <w:rFonts w:ascii="Arial" w:eastAsia="Arial" w:hAnsi="Arial" w:cs="Arial"/>
        </w:rPr>
      </w:pPr>
      <w:r>
        <w:rPr>
          <w:noProof/>
        </w:rPr>
        <w:drawing>
          <wp:anchor distT="0" distB="0" distL="114300" distR="114300" simplePos="0" relativeHeight="251657216" behindDoc="0" locked="0" layoutInCell="1" allowOverlap="1" wp14:anchorId="333D941A" wp14:editId="0E916998">
            <wp:simplePos x="0" y="0"/>
            <wp:positionH relativeFrom="page">
              <wp:posOffset>707390</wp:posOffset>
            </wp:positionH>
            <wp:positionV relativeFrom="paragraph">
              <wp:posOffset>-2087880</wp:posOffset>
            </wp:positionV>
            <wp:extent cx="3456305" cy="2084705"/>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56305" cy="2084705"/>
                    </a:xfrm>
                    <a:prstGeom prst="rect">
                      <a:avLst/>
                    </a:prstGeom>
                    <a:noFill/>
                  </pic:spPr>
                </pic:pic>
              </a:graphicData>
            </a:graphic>
            <wp14:sizeRelH relativeFrom="page">
              <wp14:pctWidth>0</wp14:pctWidth>
            </wp14:sizeRelH>
            <wp14:sizeRelV relativeFrom="page">
              <wp14:pctHeight>0</wp14:pctHeight>
            </wp14:sizeRelV>
          </wp:anchor>
        </w:drawing>
      </w:r>
      <w:r w:rsidR="00286535">
        <w:rPr>
          <w:rFonts w:ascii="Arial"/>
          <w:b/>
        </w:rPr>
        <w:t>Figure</w:t>
      </w:r>
      <w:r w:rsidR="00286535">
        <w:rPr>
          <w:rFonts w:ascii="Arial"/>
          <w:b/>
          <w:spacing w:val="-3"/>
        </w:rPr>
        <w:t xml:space="preserve"> </w:t>
      </w:r>
      <w:r w:rsidR="00286535">
        <w:rPr>
          <w:rFonts w:ascii="Arial"/>
          <w:b/>
        </w:rPr>
        <w:t>2</w:t>
      </w:r>
    </w:p>
    <w:p w14:paraId="333D93A5" w14:textId="77777777" w:rsidR="00013096" w:rsidRDefault="00286535">
      <w:pPr>
        <w:pStyle w:val="ListParagraph"/>
        <w:numPr>
          <w:ilvl w:val="0"/>
          <w:numId w:val="3"/>
        </w:numPr>
        <w:tabs>
          <w:tab w:val="left" w:pos="494"/>
        </w:tabs>
        <w:spacing w:before="64" w:line="255" w:lineRule="exact"/>
        <w:ind w:hanging="370"/>
        <w:rPr>
          <w:rFonts w:ascii="Calibri" w:eastAsia="Calibri" w:hAnsi="Calibri" w:cs="Calibri"/>
          <w:sz w:val="20"/>
          <w:szCs w:val="20"/>
        </w:rPr>
      </w:pPr>
      <w:r>
        <w:rPr>
          <w:rFonts w:ascii="Calibri"/>
          <w:sz w:val="20"/>
        </w:rPr>
        <w:br w:type="column"/>
      </w:r>
      <w:r>
        <w:rPr>
          <w:rFonts w:ascii="Calibri"/>
          <w:sz w:val="20"/>
        </w:rPr>
        <w:t>Razor knife,</w:t>
      </w:r>
      <w:r>
        <w:rPr>
          <w:rFonts w:ascii="Calibri"/>
          <w:spacing w:val="-4"/>
          <w:sz w:val="20"/>
        </w:rPr>
        <w:t xml:space="preserve"> </w:t>
      </w:r>
      <w:r>
        <w:rPr>
          <w:rFonts w:ascii="Calibri"/>
          <w:sz w:val="20"/>
        </w:rPr>
        <w:t>Scissors</w:t>
      </w:r>
    </w:p>
    <w:p w14:paraId="333D93A6" w14:textId="77777777" w:rsidR="00013096" w:rsidRDefault="00286535">
      <w:pPr>
        <w:pStyle w:val="ListParagraph"/>
        <w:numPr>
          <w:ilvl w:val="0"/>
          <w:numId w:val="3"/>
        </w:numPr>
        <w:tabs>
          <w:tab w:val="left" w:pos="494"/>
        </w:tabs>
        <w:spacing w:line="254" w:lineRule="exact"/>
        <w:ind w:left="493"/>
        <w:rPr>
          <w:rFonts w:ascii="Calibri" w:eastAsia="Calibri" w:hAnsi="Calibri" w:cs="Calibri"/>
          <w:sz w:val="20"/>
          <w:szCs w:val="20"/>
        </w:rPr>
      </w:pPr>
      <w:r>
        <w:rPr>
          <w:rFonts w:ascii="Calibri"/>
          <w:sz w:val="20"/>
        </w:rPr>
        <w:t>Tape</w:t>
      </w:r>
      <w:r>
        <w:rPr>
          <w:rFonts w:ascii="Calibri"/>
          <w:spacing w:val="1"/>
          <w:sz w:val="20"/>
        </w:rPr>
        <w:t xml:space="preserve"> </w:t>
      </w:r>
      <w:r>
        <w:rPr>
          <w:rFonts w:ascii="Calibri"/>
          <w:sz w:val="20"/>
        </w:rPr>
        <w:t>measure</w:t>
      </w:r>
    </w:p>
    <w:p w14:paraId="333D93A7" w14:textId="77777777" w:rsidR="00013096" w:rsidRDefault="00286535">
      <w:pPr>
        <w:pStyle w:val="ListParagraph"/>
        <w:numPr>
          <w:ilvl w:val="0"/>
          <w:numId w:val="3"/>
        </w:numPr>
        <w:tabs>
          <w:tab w:val="left" w:pos="494"/>
        </w:tabs>
        <w:spacing w:line="254" w:lineRule="exact"/>
        <w:ind w:left="493"/>
        <w:rPr>
          <w:rFonts w:ascii="Calibri" w:eastAsia="Calibri" w:hAnsi="Calibri" w:cs="Calibri"/>
          <w:sz w:val="20"/>
          <w:szCs w:val="20"/>
        </w:rPr>
      </w:pPr>
      <w:r>
        <w:rPr>
          <w:rFonts w:ascii="Calibri"/>
          <w:sz w:val="20"/>
        </w:rPr>
        <w:t>J-roller</w:t>
      </w:r>
    </w:p>
    <w:p w14:paraId="333D93A8" w14:textId="77777777" w:rsidR="00013096" w:rsidRDefault="00286535">
      <w:pPr>
        <w:pStyle w:val="ListParagraph"/>
        <w:numPr>
          <w:ilvl w:val="0"/>
          <w:numId w:val="3"/>
        </w:numPr>
        <w:tabs>
          <w:tab w:val="left" w:pos="494"/>
        </w:tabs>
        <w:spacing w:line="254" w:lineRule="exact"/>
        <w:ind w:left="493"/>
        <w:rPr>
          <w:rFonts w:ascii="Calibri" w:eastAsia="Calibri" w:hAnsi="Calibri" w:cs="Calibri"/>
          <w:sz w:val="20"/>
          <w:szCs w:val="20"/>
        </w:rPr>
      </w:pPr>
      <w:r>
        <w:rPr>
          <w:rFonts w:ascii="Calibri"/>
          <w:sz w:val="20"/>
        </w:rPr>
        <w:t>Hole</w:t>
      </w:r>
      <w:r>
        <w:rPr>
          <w:rFonts w:ascii="Calibri"/>
          <w:spacing w:val="3"/>
          <w:sz w:val="20"/>
        </w:rPr>
        <w:t xml:space="preserve"> </w:t>
      </w:r>
      <w:r>
        <w:rPr>
          <w:rFonts w:ascii="Calibri"/>
          <w:sz w:val="20"/>
        </w:rPr>
        <w:t>saw</w:t>
      </w:r>
    </w:p>
    <w:p w14:paraId="333D93A9" w14:textId="77777777" w:rsidR="00013096" w:rsidRDefault="00286535">
      <w:pPr>
        <w:pStyle w:val="ListParagraph"/>
        <w:numPr>
          <w:ilvl w:val="0"/>
          <w:numId w:val="3"/>
        </w:numPr>
        <w:tabs>
          <w:tab w:val="left" w:pos="494"/>
        </w:tabs>
        <w:spacing w:line="254" w:lineRule="exact"/>
        <w:ind w:left="493"/>
        <w:rPr>
          <w:rFonts w:ascii="Calibri" w:eastAsia="Calibri" w:hAnsi="Calibri" w:cs="Calibri"/>
          <w:sz w:val="20"/>
          <w:szCs w:val="20"/>
        </w:rPr>
      </w:pPr>
      <w:r>
        <w:rPr>
          <w:rFonts w:ascii="Calibri"/>
          <w:sz w:val="20"/>
        </w:rPr>
        <w:t>Trowel</w:t>
      </w:r>
    </w:p>
    <w:p w14:paraId="333D93AA" w14:textId="77777777" w:rsidR="00013096" w:rsidRDefault="00286535">
      <w:pPr>
        <w:pStyle w:val="ListParagraph"/>
        <w:numPr>
          <w:ilvl w:val="0"/>
          <w:numId w:val="3"/>
        </w:numPr>
        <w:tabs>
          <w:tab w:val="left" w:pos="494"/>
        </w:tabs>
        <w:spacing w:line="254" w:lineRule="exact"/>
        <w:ind w:left="493"/>
        <w:rPr>
          <w:rFonts w:ascii="Calibri" w:eastAsia="Calibri" w:hAnsi="Calibri" w:cs="Calibri"/>
          <w:sz w:val="20"/>
          <w:szCs w:val="20"/>
        </w:rPr>
      </w:pPr>
      <w:r>
        <w:rPr>
          <w:rFonts w:ascii="Calibri"/>
          <w:sz w:val="20"/>
        </w:rPr>
        <w:t>Level</w:t>
      </w:r>
    </w:p>
    <w:p w14:paraId="333D93AB" w14:textId="77777777" w:rsidR="00013096" w:rsidRDefault="00286535">
      <w:pPr>
        <w:pStyle w:val="ListParagraph"/>
        <w:numPr>
          <w:ilvl w:val="0"/>
          <w:numId w:val="3"/>
        </w:numPr>
        <w:tabs>
          <w:tab w:val="left" w:pos="494"/>
        </w:tabs>
        <w:spacing w:line="254" w:lineRule="exact"/>
        <w:ind w:left="493"/>
        <w:rPr>
          <w:rFonts w:ascii="Calibri" w:eastAsia="Calibri" w:hAnsi="Calibri" w:cs="Calibri"/>
          <w:sz w:val="20"/>
          <w:szCs w:val="20"/>
        </w:rPr>
      </w:pPr>
      <w:r>
        <w:rPr>
          <w:rFonts w:ascii="Calibri" w:eastAsia="Calibri" w:hAnsi="Calibri" w:cs="Calibri"/>
          <w:sz w:val="20"/>
          <w:szCs w:val="20"/>
        </w:rPr>
        <w:t>MirroFlex™ Tub and Shower</w:t>
      </w:r>
      <w:r>
        <w:rPr>
          <w:rFonts w:ascii="Calibri" w:eastAsia="Calibri" w:hAnsi="Calibri" w:cs="Calibri"/>
          <w:spacing w:val="-6"/>
          <w:sz w:val="20"/>
          <w:szCs w:val="20"/>
        </w:rPr>
        <w:t xml:space="preserve"> </w:t>
      </w:r>
      <w:r>
        <w:rPr>
          <w:rFonts w:ascii="Calibri" w:eastAsia="Calibri" w:hAnsi="Calibri" w:cs="Calibri"/>
          <w:sz w:val="20"/>
          <w:szCs w:val="20"/>
        </w:rPr>
        <w:t>Walls</w:t>
      </w:r>
    </w:p>
    <w:p w14:paraId="333D93AC" w14:textId="77777777" w:rsidR="00013096" w:rsidRDefault="00286535">
      <w:pPr>
        <w:pStyle w:val="ListParagraph"/>
        <w:numPr>
          <w:ilvl w:val="0"/>
          <w:numId w:val="3"/>
        </w:numPr>
        <w:tabs>
          <w:tab w:val="left" w:pos="494"/>
        </w:tabs>
        <w:spacing w:line="254" w:lineRule="exact"/>
        <w:ind w:left="493"/>
        <w:rPr>
          <w:rFonts w:ascii="Calibri" w:eastAsia="Calibri" w:hAnsi="Calibri" w:cs="Calibri"/>
          <w:sz w:val="20"/>
          <w:szCs w:val="20"/>
        </w:rPr>
      </w:pPr>
      <w:r>
        <w:rPr>
          <w:rFonts w:ascii="Calibri" w:eastAsia="Calibri" w:hAnsi="Calibri" w:cs="Calibri"/>
          <w:sz w:val="20"/>
          <w:szCs w:val="20"/>
        </w:rPr>
        <w:t xml:space="preserve">Adhesive – </w:t>
      </w:r>
      <w:r>
        <w:rPr>
          <w:rFonts w:ascii="Calibri" w:eastAsia="Calibri" w:hAnsi="Calibri" w:cs="Calibri"/>
          <w:spacing w:val="-2"/>
          <w:sz w:val="20"/>
          <w:szCs w:val="20"/>
        </w:rPr>
        <w:t xml:space="preserve">see </w:t>
      </w:r>
      <w:r>
        <w:rPr>
          <w:rFonts w:ascii="Calibri" w:eastAsia="Calibri" w:hAnsi="Calibri" w:cs="Calibri"/>
          <w:sz w:val="20"/>
          <w:szCs w:val="20"/>
        </w:rPr>
        <w:t>adhesive</w:t>
      </w:r>
      <w:r>
        <w:rPr>
          <w:rFonts w:ascii="Calibri" w:eastAsia="Calibri" w:hAnsi="Calibri" w:cs="Calibri"/>
          <w:spacing w:val="3"/>
          <w:sz w:val="20"/>
          <w:szCs w:val="20"/>
        </w:rPr>
        <w:t xml:space="preserve"> </w:t>
      </w:r>
      <w:r>
        <w:rPr>
          <w:rFonts w:ascii="Calibri" w:eastAsia="Calibri" w:hAnsi="Calibri" w:cs="Calibri"/>
          <w:sz w:val="20"/>
          <w:szCs w:val="20"/>
        </w:rPr>
        <w:t>chart</w:t>
      </w:r>
    </w:p>
    <w:p w14:paraId="333D93AD" w14:textId="77777777" w:rsidR="00013096" w:rsidRDefault="00286535">
      <w:pPr>
        <w:pStyle w:val="ListParagraph"/>
        <w:numPr>
          <w:ilvl w:val="0"/>
          <w:numId w:val="3"/>
        </w:numPr>
        <w:tabs>
          <w:tab w:val="left" w:pos="494"/>
        </w:tabs>
        <w:spacing w:line="254" w:lineRule="exact"/>
        <w:ind w:left="493"/>
        <w:rPr>
          <w:rFonts w:ascii="Calibri" w:eastAsia="Calibri" w:hAnsi="Calibri" w:cs="Calibri"/>
          <w:sz w:val="20"/>
          <w:szCs w:val="20"/>
        </w:rPr>
      </w:pPr>
      <w:r>
        <w:rPr>
          <w:rFonts w:ascii="Calibri"/>
          <w:sz w:val="20"/>
        </w:rPr>
        <w:t>Silicone Sealant</w:t>
      </w:r>
    </w:p>
    <w:p w14:paraId="333D93AE" w14:textId="77777777" w:rsidR="00013096" w:rsidRDefault="00286535">
      <w:pPr>
        <w:pStyle w:val="ListParagraph"/>
        <w:numPr>
          <w:ilvl w:val="0"/>
          <w:numId w:val="3"/>
        </w:numPr>
        <w:tabs>
          <w:tab w:val="left" w:pos="494"/>
        </w:tabs>
        <w:ind w:left="493"/>
        <w:rPr>
          <w:rFonts w:ascii="Calibri" w:eastAsia="Calibri" w:hAnsi="Calibri" w:cs="Calibri"/>
          <w:sz w:val="20"/>
          <w:szCs w:val="20"/>
        </w:rPr>
      </w:pPr>
      <w:r>
        <w:rPr>
          <w:rFonts w:ascii="Calibri"/>
          <w:sz w:val="20"/>
        </w:rPr>
        <w:t>Soap, Water, &amp; Damp Cloth for Panel</w:t>
      </w:r>
      <w:r>
        <w:rPr>
          <w:rFonts w:ascii="Calibri"/>
          <w:spacing w:val="-16"/>
          <w:sz w:val="20"/>
        </w:rPr>
        <w:t xml:space="preserve"> </w:t>
      </w:r>
      <w:r>
        <w:rPr>
          <w:rFonts w:ascii="Calibri"/>
          <w:sz w:val="20"/>
        </w:rPr>
        <w:t>Clean-Up</w:t>
      </w:r>
    </w:p>
    <w:p w14:paraId="333D93AF" w14:textId="77777777" w:rsidR="00013096" w:rsidRDefault="00286535">
      <w:pPr>
        <w:pStyle w:val="ListParagraph"/>
        <w:numPr>
          <w:ilvl w:val="0"/>
          <w:numId w:val="3"/>
        </w:numPr>
        <w:tabs>
          <w:tab w:val="left" w:pos="494"/>
        </w:tabs>
        <w:spacing w:before="13" w:line="240" w:lineRule="exact"/>
        <w:ind w:right="465" w:hanging="370"/>
        <w:rPr>
          <w:rFonts w:ascii="Calibri" w:eastAsia="Calibri" w:hAnsi="Calibri" w:cs="Calibri"/>
          <w:sz w:val="20"/>
          <w:szCs w:val="20"/>
        </w:rPr>
      </w:pPr>
      <w:r>
        <w:rPr>
          <w:rFonts w:ascii="Calibri"/>
          <w:sz w:val="20"/>
        </w:rPr>
        <w:t xml:space="preserve">Mineral Spirits to Remove Excess Adhesive </w:t>
      </w:r>
      <w:r>
        <w:rPr>
          <w:rFonts w:ascii="Calibri"/>
          <w:spacing w:val="-3"/>
          <w:sz w:val="20"/>
        </w:rPr>
        <w:t xml:space="preserve">or </w:t>
      </w:r>
      <w:r>
        <w:rPr>
          <w:rFonts w:ascii="Calibri"/>
          <w:sz w:val="20"/>
        </w:rPr>
        <w:t>silicone</w:t>
      </w:r>
      <w:r>
        <w:rPr>
          <w:rFonts w:ascii="Calibri"/>
          <w:spacing w:val="-10"/>
          <w:sz w:val="20"/>
        </w:rPr>
        <w:t xml:space="preserve"> </w:t>
      </w:r>
      <w:r>
        <w:rPr>
          <w:rFonts w:ascii="Calibri"/>
          <w:sz w:val="20"/>
        </w:rPr>
        <w:t>Sealant</w:t>
      </w:r>
    </w:p>
    <w:p w14:paraId="333D93B0" w14:textId="77777777" w:rsidR="00013096" w:rsidRDefault="00286535">
      <w:pPr>
        <w:pStyle w:val="ListParagraph"/>
        <w:numPr>
          <w:ilvl w:val="0"/>
          <w:numId w:val="3"/>
        </w:numPr>
        <w:tabs>
          <w:tab w:val="left" w:pos="494"/>
        </w:tabs>
        <w:spacing w:before="5"/>
        <w:ind w:left="493"/>
        <w:rPr>
          <w:rFonts w:ascii="Calibri" w:eastAsia="Calibri" w:hAnsi="Calibri" w:cs="Calibri"/>
          <w:sz w:val="20"/>
          <w:szCs w:val="20"/>
        </w:rPr>
      </w:pPr>
      <w:r>
        <w:rPr>
          <w:rFonts w:ascii="Calibri" w:eastAsia="Calibri" w:hAnsi="Calibri" w:cs="Calibri"/>
          <w:sz w:val="20"/>
          <w:szCs w:val="20"/>
        </w:rPr>
        <w:t>Painter’s</w:t>
      </w:r>
      <w:r>
        <w:rPr>
          <w:rFonts w:ascii="Calibri" w:eastAsia="Calibri" w:hAnsi="Calibri" w:cs="Calibri"/>
          <w:spacing w:val="-2"/>
          <w:sz w:val="20"/>
          <w:szCs w:val="20"/>
        </w:rPr>
        <w:t xml:space="preserve"> </w:t>
      </w:r>
      <w:r>
        <w:rPr>
          <w:rFonts w:ascii="Calibri" w:eastAsia="Calibri" w:hAnsi="Calibri" w:cs="Calibri"/>
          <w:sz w:val="20"/>
          <w:szCs w:val="20"/>
        </w:rPr>
        <w:t>tape</w:t>
      </w:r>
    </w:p>
    <w:p w14:paraId="333D93B1" w14:textId="77777777" w:rsidR="00013096" w:rsidRDefault="00013096">
      <w:pPr>
        <w:rPr>
          <w:rFonts w:ascii="Calibri" w:eastAsia="Calibri" w:hAnsi="Calibri" w:cs="Calibri"/>
          <w:sz w:val="20"/>
          <w:szCs w:val="20"/>
        </w:rPr>
        <w:sectPr w:rsidR="00013096">
          <w:type w:val="continuous"/>
          <w:pgSz w:w="12240" w:h="15840"/>
          <w:pgMar w:top="700" w:right="620" w:bottom="1200" w:left="980" w:header="720" w:footer="720" w:gutter="0"/>
          <w:cols w:num="2" w:space="720" w:equalWidth="0">
            <w:col w:w="5577" w:space="418"/>
            <w:col w:w="4645"/>
          </w:cols>
        </w:sectPr>
      </w:pPr>
    </w:p>
    <w:p w14:paraId="333D93B2" w14:textId="77777777" w:rsidR="00013096" w:rsidRDefault="00013096">
      <w:pPr>
        <w:spacing w:before="9"/>
        <w:rPr>
          <w:rFonts w:ascii="Calibri" w:eastAsia="Calibri" w:hAnsi="Calibri" w:cs="Calibri"/>
          <w:sz w:val="29"/>
          <w:szCs w:val="29"/>
        </w:rPr>
      </w:pPr>
    </w:p>
    <w:p w14:paraId="333D93B3" w14:textId="77777777" w:rsidR="00013096" w:rsidRDefault="00286535">
      <w:pPr>
        <w:pStyle w:val="Heading1"/>
        <w:spacing w:before="62" w:line="266" w:lineRule="exact"/>
        <w:ind w:right="221"/>
        <w:rPr>
          <w:b w:val="0"/>
          <w:bCs w:val="0"/>
        </w:rPr>
      </w:pPr>
      <w:r>
        <w:rPr>
          <w:u w:val="single" w:color="000000"/>
        </w:rPr>
        <w:t>CUTTING/FABRICATING:</w:t>
      </w:r>
    </w:p>
    <w:p w14:paraId="333D93B4" w14:textId="77777777" w:rsidR="00013096" w:rsidRDefault="00286535">
      <w:pPr>
        <w:pStyle w:val="BodyText"/>
        <w:ind w:left="460" w:right="221" w:firstLine="0"/>
      </w:pPr>
      <w:r>
        <w:t>MirroFlex Tub and Shower Walls can easily be cut to size with a razor knife or scissors. Note: when fabricating MirroFlex, always cut from the decorated</w:t>
      </w:r>
      <w:r>
        <w:rPr>
          <w:spacing w:val="-17"/>
        </w:rPr>
        <w:t xml:space="preserve"> </w:t>
      </w:r>
      <w:r>
        <w:t>side.</w:t>
      </w:r>
    </w:p>
    <w:p w14:paraId="333D93B5" w14:textId="77777777" w:rsidR="00013096" w:rsidRDefault="00013096">
      <w:pPr>
        <w:sectPr w:rsidR="00013096">
          <w:type w:val="continuous"/>
          <w:pgSz w:w="12240" w:h="15840"/>
          <w:pgMar w:top="700" w:right="620" w:bottom="1200" w:left="980" w:header="720" w:footer="720" w:gutter="0"/>
          <w:cols w:space="720"/>
        </w:sectPr>
      </w:pPr>
    </w:p>
    <w:p w14:paraId="333D93B6" w14:textId="77777777" w:rsidR="00013096" w:rsidRDefault="00286535">
      <w:pPr>
        <w:pStyle w:val="Heading1"/>
        <w:spacing w:before="34"/>
        <w:ind w:right="221"/>
        <w:rPr>
          <w:b w:val="0"/>
          <w:bCs w:val="0"/>
        </w:rPr>
      </w:pPr>
      <w:r>
        <w:rPr>
          <w:u w:val="single" w:color="000000"/>
        </w:rPr>
        <w:lastRenderedPageBreak/>
        <w:t>ADHESIVE:</w:t>
      </w:r>
    </w:p>
    <w:p w14:paraId="333D93B7" w14:textId="77777777" w:rsidR="00013096" w:rsidRDefault="00286535">
      <w:pPr>
        <w:pStyle w:val="BodyText"/>
        <w:spacing w:after="3"/>
        <w:ind w:left="460" w:right="221" w:firstLine="0"/>
      </w:pPr>
      <w:r>
        <w:t>Various adhesives can be used for adhering MirroFlex Tub and Shower Walls to a wall. FRP type trowel-on adhesives are recommended.  The following is meant as a guideline for</w:t>
      </w:r>
      <w:r>
        <w:rPr>
          <w:spacing w:val="-24"/>
        </w:rPr>
        <w:t xml:space="preserve"> </w:t>
      </w:r>
      <w:r>
        <w:t>adhesives:</w:t>
      </w:r>
    </w:p>
    <w:tbl>
      <w:tblPr>
        <w:tblW w:w="0" w:type="auto"/>
        <w:tblInd w:w="2005" w:type="dxa"/>
        <w:tblLayout w:type="fixed"/>
        <w:tblCellMar>
          <w:left w:w="0" w:type="dxa"/>
          <w:right w:w="0" w:type="dxa"/>
        </w:tblCellMar>
        <w:tblLook w:val="01E0" w:firstRow="1" w:lastRow="1" w:firstColumn="1" w:lastColumn="1" w:noHBand="0" w:noVBand="0"/>
      </w:tblPr>
      <w:tblGrid>
        <w:gridCol w:w="4522"/>
        <w:gridCol w:w="1738"/>
      </w:tblGrid>
      <w:tr w:rsidR="00013096" w14:paraId="333D93BA" w14:textId="77777777">
        <w:trPr>
          <w:trHeight w:hRule="exact" w:val="307"/>
        </w:trPr>
        <w:tc>
          <w:tcPr>
            <w:tcW w:w="4522" w:type="dxa"/>
            <w:tcBorders>
              <w:top w:val="single" w:sz="4" w:space="0" w:color="000000"/>
              <w:left w:val="single" w:sz="4" w:space="0" w:color="000000"/>
              <w:bottom w:val="single" w:sz="4" w:space="0" w:color="000000"/>
              <w:right w:val="single" w:sz="4" w:space="0" w:color="000000"/>
            </w:tcBorders>
          </w:tcPr>
          <w:p w14:paraId="333D93B8" w14:textId="77777777" w:rsidR="00013096" w:rsidRDefault="00286535">
            <w:pPr>
              <w:pStyle w:val="TableParagraph"/>
              <w:spacing w:before="25"/>
              <w:ind w:left="105"/>
              <w:rPr>
                <w:rFonts w:ascii="Calibri" w:eastAsia="Calibri" w:hAnsi="Calibri" w:cs="Calibri"/>
              </w:rPr>
            </w:pPr>
            <w:r>
              <w:rPr>
                <w:rFonts w:ascii="Calibri"/>
                <w:b/>
              </w:rPr>
              <w:t>ADHESIVE</w:t>
            </w:r>
            <w:r>
              <w:rPr>
                <w:rFonts w:ascii="Calibri"/>
                <w:b/>
                <w:spacing w:val="-7"/>
              </w:rPr>
              <w:t xml:space="preserve"> </w:t>
            </w:r>
            <w:r>
              <w:rPr>
                <w:rFonts w:ascii="Calibri"/>
                <w:b/>
              </w:rPr>
              <w:t>ITEM</w:t>
            </w:r>
          </w:p>
        </w:tc>
        <w:tc>
          <w:tcPr>
            <w:tcW w:w="1738" w:type="dxa"/>
            <w:tcBorders>
              <w:top w:val="single" w:sz="4" w:space="0" w:color="000000"/>
              <w:left w:val="single" w:sz="4" w:space="0" w:color="000000"/>
              <w:bottom w:val="single" w:sz="4" w:space="0" w:color="000000"/>
              <w:right w:val="single" w:sz="4" w:space="0" w:color="000000"/>
            </w:tcBorders>
          </w:tcPr>
          <w:p w14:paraId="333D93B9" w14:textId="77777777" w:rsidR="00013096" w:rsidRDefault="00286535">
            <w:pPr>
              <w:pStyle w:val="TableParagraph"/>
              <w:spacing w:before="25"/>
              <w:ind w:left="100"/>
              <w:rPr>
                <w:rFonts w:ascii="Calibri" w:eastAsia="Calibri" w:hAnsi="Calibri" w:cs="Calibri"/>
              </w:rPr>
            </w:pPr>
            <w:r>
              <w:rPr>
                <w:rFonts w:ascii="Calibri"/>
                <w:b/>
              </w:rPr>
              <w:t>SHEETROCK</w:t>
            </w:r>
          </w:p>
        </w:tc>
      </w:tr>
      <w:tr w:rsidR="00013096" w14:paraId="333D93BD" w14:textId="77777777">
        <w:trPr>
          <w:trHeight w:hRule="exact" w:val="480"/>
        </w:trPr>
        <w:tc>
          <w:tcPr>
            <w:tcW w:w="4522" w:type="dxa"/>
            <w:tcBorders>
              <w:top w:val="single" w:sz="4" w:space="0" w:color="000000"/>
              <w:left w:val="single" w:sz="4" w:space="0" w:color="000000"/>
              <w:bottom w:val="single" w:sz="4" w:space="0" w:color="000000"/>
              <w:right w:val="single" w:sz="4" w:space="0" w:color="000000"/>
            </w:tcBorders>
          </w:tcPr>
          <w:p w14:paraId="333D93BB" w14:textId="77777777" w:rsidR="00013096" w:rsidRDefault="00286535">
            <w:pPr>
              <w:pStyle w:val="TableParagraph"/>
              <w:spacing w:before="97"/>
              <w:ind w:left="105"/>
              <w:rPr>
                <w:rFonts w:ascii="Calibri" w:eastAsia="Calibri" w:hAnsi="Calibri" w:cs="Calibri"/>
              </w:rPr>
            </w:pPr>
            <w:r>
              <w:rPr>
                <w:rFonts w:ascii="Calibri"/>
              </w:rPr>
              <w:t>Loctite Poly</w:t>
            </w:r>
            <w:r>
              <w:rPr>
                <w:rFonts w:ascii="Calibri"/>
                <w:spacing w:val="-3"/>
              </w:rPr>
              <w:t xml:space="preserve"> </w:t>
            </w:r>
            <w:r>
              <w:rPr>
                <w:rFonts w:ascii="Calibri"/>
              </w:rPr>
              <w:t>Premium</w:t>
            </w:r>
          </w:p>
        </w:tc>
        <w:tc>
          <w:tcPr>
            <w:tcW w:w="1738" w:type="dxa"/>
            <w:tcBorders>
              <w:top w:val="single" w:sz="4" w:space="0" w:color="000000"/>
              <w:left w:val="single" w:sz="4" w:space="0" w:color="000000"/>
              <w:bottom w:val="single" w:sz="4" w:space="0" w:color="000000"/>
              <w:right w:val="single" w:sz="4" w:space="0" w:color="000000"/>
            </w:tcBorders>
          </w:tcPr>
          <w:p w14:paraId="333D93BC" w14:textId="77777777" w:rsidR="00013096" w:rsidRDefault="00286535">
            <w:pPr>
              <w:pStyle w:val="TableParagraph"/>
              <w:spacing w:before="97"/>
              <w:ind w:left="100"/>
              <w:rPr>
                <w:rFonts w:ascii="Calibri" w:eastAsia="Calibri" w:hAnsi="Calibri" w:cs="Calibri"/>
              </w:rPr>
            </w:pPr>
            <w:r>
              <w:rPr>
                <w:rFonts w:ascii="Calibri"/>
              </w:rPr>
              <w:t>Acceptable</w:t>
            </w:r>
          </w:p>
        </w:tc>
      </w:tr>
      <w:tr w:rsidR="00013096" w14:paraId="333D93C0" w14:textId="77777777">
        <w:trPr>
          <w:trHeight w:hRule="exact" w:val="446"/>
        </w:trPr>
        <w:tc>
          <w:tcPr>
            <w:tcW w:w="4522" w:type="dxa"/>
            <w:tcBorders>
              <w:top w:val="single" w:sz="4" w:space="0" w:color="000000"/>
              <w:left w:val="single" w:sz="4" w:space="0" w:color="000000"/>
              <w:bottom w:val="single" w:sz="4" w:space="0" w:color="000000"/>
              <w:right w:val="single" w:sz="4" w:space="0" w:color="000000"/>
            </w:tcBorders>
          </w:tcPr>
          <w:p w14:paraId="333D93BE" w14:textId="77777777" w:rsidR="00013096" w:rsidRDefault="00286535">
            <w:pPr>
              <w:pStyle w:val="TableParagraph"/>
              <w:spacing w:before="83"/>
              <w:ind w:left="105"/>
              <w:rPr>
                <w:rFonts w:ascii="Calibri" w:eastAsia="Calibri" w:hAnsi="Calibri" w:cs="Calibri"/>
              </w:rPr>
            </w:pPr>
            <w:r>
              <w:rPr>
                <w:rFonts w:ascii="Calibri"/>
              </w:rPr>
              <w:t>DAP Weldwood</w:t>
            </w:r>
            <w:r>
              <w:rPr>
                <w:rFonts w:ascii="Calibri"/>
                <w:spacing w:val="-4"/>
              </w:rPr>
              <w:t xml:space="preserve"> </w:t>
            </w:r>
            <w:r>
              <w:rPr>
                <w:rFonts w:ascii="Calibri"/>
              </w:rPr>
              <w:t>FRP</w:t>
            </w:r>
          </w:p>
        </w:tc>
        <w:tc>
          <w:tcPr>
            <w:tcW w:w="1738" w:type="dxa"/>
            <w:tcBorders>
              <w:top w:val="single" w:sz="4" w:space="0" w:color="000000"/>
              <w:left w:val="single" w:sz="4" w:space="0" w:color="000000"/>
              <w:bottom w:val="single" w:sz="4" w:space="0" w:color="000000"/>
              <w:right w:val="single" w:sz="4" w:space="0" w:color="000000"/>
            </w:tcBorders>
          </w:tcPr>
          <w:p w14:paraId="333D93BF" w14:textId="77777777" w:rsidR="00013096" w:rsidRDefault="00286535">
            <w:pPr>
              <w:pStyle w:val="TableParagraph"/>
              <w:spacing w:before="83"/>
              <w:ind w:left="100"/>
              <w:rPr>
                <w:rFonts w:ascii="Calibri" w:eastAsia="Calibri" w:hAnsi="Calibri" w:cs="Calibri"/>
              </w:rPr>
            </w:pPr>
            <w:r>
              <w:rPr>
                <w:rFonts w:ascii="Calibri"/>
              </w:rPr>
              <w:t>Very</w:t>
            </w:r>
            <w:r>
              <w:rPr>
                <w:rFonts w:ascii="Calibri"/>
                <w:spacing w:val="-2"/>
              </w:rPr>
              <w:t xml:space="preserve"> </w:t>
            </w:r>
            <w:r>
              <w:rPr>
                <w:rFonts w:ascii="Calibri"/>
              </w:rPr>
              <w:t>Good</w:t>
            </w:r>
          </w:p>
        </w:tc>
      </w:tr>
      <w:tr w:rsidR="00013096" w14:paraId="333D93C3" w14:textId="77777777">
        <w:trPr>
          <w:trHeight w:hRule="exact" w:val="451"/>
        </w:trPr>
        <w:tc>
          <w:tcPr>
            <w:tcW w:w="4522" w:type="dxa"/>
            <w:tcBorders>
              <w:top w:val="single" w:sz="4" w:space="0" w:color="000000"/>
              <w:left w:val="single" w:sz="4" w:space="0" w:color="000000"/>
              <w:bottom w:val="single" w:sz="4" w:space="0" w:color="000000"/>
              <w:right w:val="single" w:sz="4" w:space="0" w:color="000000"/>
            </w:tcBorders>
          </w:tcPr>
          <w:p w14:paraId="333D93C1" w14:textId="77777777" w:rsidR="00013096" w:rsidRDefault="00286535">
            <w:pPr>
              <w:pStyle w:val="TableParagraph"/>
              <w:spacing w:before="83"/>
              <w:ind w:left="105"/>
              <w:rPr>
                <w:rFonts w:ascii="Calibri" w:eastAsia="Calibri" w:hAnsi="Calibri" w:cs="Calibri"/>
              </w:rPr>
            </w:pPr>
            <w:r>
              <w:rPr>
                <w:rFonts w:ascii="Calibri"/>
              </w:rPr>
              <w:t>Loctite PL Premium    (Henkel</w:t>
            </w:r>
            <w:r>
              <w:rPr>
                <w:rFonts w:ascii="Calibri"/>
                <w:spacing w:val="-12"/>
              </w:rPr>
              <w:t xml:space="preserve"> </w:t>
            </w:r>
            <w:r>
              <w:rPr>
                <w:rFonts w:ascii="Calibri"/>
              </w:rPr>
              <w:t>Brand)</w:t>
            </w:r>
          </w:p>
        </w:tc>
        <w:tc>
          <w:tcPr>
            <w:tcW w:w="1738" w:type="dxa"/>
            <w:tcBorders>
              <w:top w:val="single" w:sz="4" w:space="0" w:color="000000"/>
              <w:left w:val="single" w:sz="4" w:space="0" w:color="000000"/>
              <w:bottom w:val="single" w:sz="4" w:space="0" w:color="000000"/>
              <w:right w:val="single" w:sz="4" w:space="0" w:color="000000"/>
            </w:tcBorders>
          </w:tcPr>
          <w:p w14:paraId="333D93C2" w14:textId="77777777" w:rsidR="00013096" w:rsidRDefault="00286535">
            <w:pPr>
              <w:pStyle w:val="TableParagraph"/>
              <w:spacing w:before="83"/>
              <w:ind w:left="100"/>
              <w:rPr>
                <w:rFonts w:ascii="Calibri" w:eastAsia="Calibri" w:hAnsi="Calibri" w:cs="Calibri"/>
              </w:rPr>
            </w:pPr>
            <w:r>
              <w:rPr>
                <w:rFonts w:ascii="Calibri"/>
              </w:rPr>
              <w:t>Very</w:t>
            </w:r>
            <w:r>
              <w:rPr>
                <w:rFonts w:ascii="Calibri"/>
                <w:spacing w:val="-2"/>
              </w:rPr>
              <w:t xml:space="preserve"> </w:t>
            </w:r>
            <w:r>
              <w:rPr>
                <w:rFonts w:ascii="Calibri"/>
              </w:rPr>
              <w:t>Good</w:t>
            </w:r>
          </w:p>
        </w:tc>
      </w:tr>
      <w:tr w:rsidR="00013096" w14:paraId="333D93C6" w14:textId="77777777">
        <w:trPr>
          <w:trHeight w:hRule="exact" w:val="451"/>
        </w:trPr>
        <w:tc>
          <w:tcPr>
            <w:tcW w:w="4522" w:type="dxa"/>
            <w:tcBorders>
              <w:top w:val="single" w:sz="4" w:space="0" w:color="000000"/>
              <w:left w:val="single" w:sz="4" w:space="0" w:color="000000"/>
              <w:bottom w:val="single" w:sz="4" w:space="0" w:color="000000"/>
              <w:right w:val="single" w:sz="4" w:space="0" w:color="000000"/>
            </w:tcBorders>
          </w:tcPr>
          <w:p w14:paraId="333D93C4" w14:textId="77777777" w:rsidR="00013096" w:rsidRDefault="00286535">
            <w:pPr>
              <w:pStyle w:val="TableParagraph"/>
              <w:spacing w:before="83"/>
              <w:ind w:left="105"/>
              <w:rPr>
                <w:rFonts w:ascii="Calibri" w:eastAsia="Calibri" w:hAnsi="Calibri" w:cs="Calibri"/>
              </w:rPr>
            </w:pPr>
            <w:r>
              <w:rPr>
                <w:rFonts w:ascii="Calibri"/>
              </w:rPr>
              <w:t>Loctite PL Premium Advance (Henkel</w:t>
            </w:r>
            <w:r>
              <w:rPr>
                <w:rFonts w:ascii="Calibri"/>
                <w:spacing w:val="-13"/>
              </w:rPr>
              <w:t xml:space="preserve"> </w:t>
            </w:r>
            <w:r>
              <w:rPr>
                <w:rFonts w:ascii="Calibri"/>
              </w:rPr>
              <w:t>Brand)</w:t>
            </w:r>
          </w:p>
        </w:tc>
        <w:tc>
          <w:tcPr>
            <w:tcW w:w="1738" w:type="dxa"/>
            <w:tcBorders>
              <w:top w:val="single" w:sz="4" w:space="0" w:color="000000"/>
              <w:left w:val="single" w:sz="4" w:space="0" w:color="000000"/>
              <w:bottom w:val="single" w:sz="4" w:space="0" w:color="000000"/>
              <w:right w:val="single" w:sz="4" w:space="0" w:color="000000"/>
            </w:tcBorders>
          </w:tcPr>
          <w:p w14:paraId="333D93C5" w14:textId="77777777" w:rsidR="00013096" w:rsidRDefault="00286535">
            <w:pPr>
              <w:pStyle w:val="TableParagraph"/>
              <w:spacing w:before="83"/>
              <w:ind w:left="100"/>
              <w:rPr>
                <w:rFonts w:ascii="Calibri" w:eastAsia="Calibri" w:hAnsi="Calibri" w:cs="Calibri"/>
              </w:rPr>
            </w:pPr>
            <w:r>
              <w:rPr>
                <w:rFonts w:ascii="Calibri"/>
              </w:rPr>
              <w:t>Excellent</w:t>
            </w:r>
          </w:p>
        </w:tc>
      </w:tr>
      <w:tr w:rsidR="00013096" w14:paraId="333D93C9" w14:textId="77777777">
        <w:trPr>
          <w:trHeight w:hRule="exact" w:val="451"/>
        </w:trPr>
        <w:tc>
          <w:tcPr>
            <w:tcW w:w="4522" w:type="dxa"/>
            <w:tcBorders>
              <w:top w:val="single" w:sz="4" w:space="0" w:color="000000"/>
              <w:left w:val="single" w:sz="4" w:space="0" w:color="000000"/>
              <w:bottom w:val="single" w:sz="4" w:space="0" w:color="000000"/>
              <w:right w:val="single" w:sz="4" w:space="0" w:color="000000"/>
            </w:tcBorders>
          </w:tcPr>
          <w:p w14:paraId="333D93C7" w14:textId="77777777" w:rsidR="00013096" w:rsidRDefault="00286535">
            <w:pPr>
              <w:pStyle w:val="TableParagraph"/>
              <w:spacing w:before="83"/>
              <w:ind w:left="105"/>
              <w:rPr>
                <w:rFonts w:ascii="Calibri" w:eastAsia="Calibri" w:hAnsi="Calibri" w:cs="Calibri"/>
              </w:rPr>
            </w:pPr>
            <w:r>
              <w:rPr>
                <w:rFonts w:ascii="Calibri"/>
              </w:rPr>
              <w:t>Loctite Power</w:t>
            </w:r>
            <w:r>
              <w:rPr>
                <w:rFonts w:ascii="Calibri"/>
                <w:spacing w:val="-9"/>
              </w:rPr>
              <w:t xml:space="preserve"> </w:t>
            </w:r>
            <w:r>
              <w:rPr>
                <w:rFonts w:ascii="Calibri"/>
              </w:rPr>
              <w:t>Grab</w:t>
            </w:r>
          </w:p>
        </w:tc>
        <w:tc>
          <w:tcPr>
            <w:tcW w:w="1738" w:type="dxa"/>
            <w:tcBorders>
              <w:top w:val="single" w:sz="4" w:space="0" w:color="000000"/>
              <w:left w:val="single" w:sz="4" w:space="0" w:color="000000"/>
              <w:bottom w:val="single" w:sz="4" w:space="0" w:color="000000"/>
              <w:right w:val="single" w:sz="4" w:space="0" w:color="000000"/>
            </w:tcBorders>
          </w:tcPr>
          <w:p w14:paraId="333D93C8" w14:textId="77777777" w:rsidR="00013096" w:rsidRDefault="00286535">
            <w:pPr>
              <w:pStyle w:val="TableParagraph"/>
              <w:spacing w:before="83"/>
              <w:ind w:left="100"/>
              <w:rPr>
                <w:rFonts w:ascii="Calibri" w:eastAsia="Calibri" w:hAnsi="Calibri" w:cs="Calibri"/>
              </w:rPr>
            </w:pPr>
            <w:r>
              <w:rPr>
                <w:rFonts w:ascii="Calibri"/>
              </w:rPr>
              <w:t>Excellent</w:t>
            </w:r>
          </w:p>
        </w:tc>
      </w:tr>
      <w:tr w:rsidR="00013096" w14:paraId="333D93CC" w14:textId="77777777">
        <w:trPr>
          <w:trHeight w:hRule="exact" w:val="451"/>
        </w:trPr>
        <w:tc>
          <w:tcPr>
            <w:tcW w:w="4522" w:type="dxa"/>
            <w:tcBorders>
              <w:top w:val="single" w:sz="4" w:space="0" w:color="000000"/>
              <w:left w:val="single" w:sz="4" w:space="0" w:color="000000"/>
              <w:bottom w:val="single" w:sz="4" w:space="0" w:color="000000"/>
              <w:right w:val="single" w:sz="4" w:space="0" w:color="000000"/>
            </w:tcBorders>
          </w:tcPr>
          <w:p w14:paraId="333D93CA" w14:textId="77777777" w:rsidR="00013096" w:rsidRDefault="00286535">
            <w:pPr>
              <w:pStyle w:val="TableParagraph"/>
              <w:spacing w:before="83"/>
              <w:ind w:left="105"/>
              <w:rPr>
                <w:rFonts w:ascii="Calibri" w:eastAsia="Calibri" w:hAnsi="Calibri" w:cs="Calibri"/>
              </w:rPr>
            </w:pPr>
            <w:r>
              <w:rPr>
                <w:rFonts w:ascii="Calibri"/>
              </w:rPr>
              <w:t>Titebond Fast Grab FRP</w:t>
            </w:r>
            <w:r>
              <w:rPr>
                <w:rFonts w:ascii="Calibri"/>
                <w:spacing w:val="-7"/>
              </w:rPr>
              <w:t xml:space="preserve"> </w:t>
            </w:r>
            <w:r>
              <w:rPr>
                <w:rFonts w:ascii="Calibri"/>
              </w:rPr>
              <w:t>Adhesive</w:t>
            </w:r>
          </w:p>
        </w:tc>
        <w:tc>
          <w:tcPr>
            <w:tcW w:w="1738" w:type="dxa"/>
            <w:tcBorders>
              <w:top w:val="single" w:sz="4" w:space="0" w:color="000000"/>
              <w:left w:val="single" w:sz="4" w:space="0" w:color="000000"/>
              <w:bottom w:val="single" w:sz="4" w:space="0" w:color="000000"/>
              <w:right w:val="single" w:sz="4" w:space="0" w:color="000000"/>
            </w:tcBorders>
          </w:tcPr>
          <w:p w14:paraId="333D93CB" w14:textId="77777777" w:rsidR="00013096" w:rsidRDefault="00286535">
            <w:pPr>
              <w:pStyle w:val="TableParagraph"/>
              <w:spacing w:before="83"/>
              <w:ind w:left="100"/>
              <w:rPr>
                <w:rFonts w:ascii="Calibri" w:eastAsia="Calibri" w:hAnsi="Calibri" w:cs="Calibri"/>
              </w:rPr>
            </w:pPr>
            <w:r>
              <w:rPr>
                <w:rFonts w:ascii="Calibri"/>
              </w:rPr>
              <w:t>Excellent</w:t>
            </w:r>
          </w:p>
        </w:tc>
      </w:tr>
    </w:tbl>
    <w:p w14:paraId="333D93CD" w14:textId="77777777" w:rsidR="00013096" w:rsidRDefault="00286535">
      <w:pPr>
        <w:pStyle w:val="Heading1"/>
        <w:spacing w:line="265" w:lineRule="exact"/>
        <w:ind w:right="221"/>
        <w:rPr>
          <w:b w:val="0"/>
          <w:bCs w:val="0"/>
        </w:rPr>
      </w:pPr>
      <w:r>
        <w:rPr>
          <w:u w:val="single" w:color="000000"/>
        </w:rPr>
        <w:t>PREPARATION:</w:t>
      </w:r>
    </w:p>
    <w:p w14:paraId="333D93CE" w14:textId="77777777" w:rsidR="00013096" w:rsidRDefault="00013096">
      <w:pPr>
        <w:spacing w:before="2"/>
        <w:rPr>
          <w:rFonts w:ascii="Calibri" w:eastAsia="Calibri" w:hAnsi="Calibri" w:cs="Calibri"/>
          <w:b/>
          <w:bCs/>
          <w:sz w:val="14"/>
          <w:szCs w:val="14"/>
        </w:rPr>
      </w:pPr>
    </w:p>
    <w:p w14:paraId="333D93CF" w14:textId="77777777" w:rsidR="00013096" w:rsidRDefault="00286535">
      <w:pPr>
        <w:pStyle w:val="ListParagraph"/>
        <w:numPr>
          <w:ilvl w:val="1"/>
          <w:numId w:val="3"/>
        </w:numPr>
        <w:tabs>
          <w:tab w:val="left" w:pos="729"/>
        </w:tabs>
        <w:spacing w:before="62"/>
        <w:ind w:right="564"/>
        <w:jc w:val="left"/>
        <w:rPr>
          <w:rFonts w:ascii="Calibri" w:eastAsia="Calibri" w:hAnsi="Calibri" w:cs="Calibri"/>
        </w:rPr>
      </w:pPr>
      <w:r>
        <w:rPr>
          <w:rFonts w:ascii="Calibri"/>
        </w:rPr>
        <w:t>Disconnect existing fixtures and make necessary repairs to walls. Before starting the installation, surface must be dry, smooth, and free from dust, grease, wax, and other</w:t>
      </w:r>
      <w:r>
        <w:rPr>
          <w:rFonts w:ascii="Calibri"/>
          <w:spacing w:val="-23"/>
        </w:rPr>
        <w:t xml:space="preserve"> </w:t>
      </w:r>
      <w:r>
        <w:rPr>
          <w:rFonts w:ascii="Calibri"/>
        </w:rPr>
        <w:t>particles.</w:t>
      </w:r>
    </w:p>
    <w:p w14:paraId="333D93D0" w14:textId="77777777" w:rsidR="00013096" w:rsidRDefault="00013096">
      <w:pPr>
        <w:rPr>
          <w:rFonts w:ascii="Calibri" w:eastAsia="Calibri" w:hAnsi="Calibri" w:cs="Calibri"/>
        </w:rPr>
      </w:pPr>
    </w:p>
    <w:p w14:paraId="333D93D1" w14:textId="37B3C5F5" w:rsidR="00013096" w:rsidRDefault="00286535">
      <w:pPr>
        <w:pStyle w:val="ListParagraph"/>
        <w:numPr>
          <w:ilvl w:val="1"/>
          <w:numId w:val="3"/>
        </w:numPr>
        <w:tabs>
          <w:tab w:val="left" w:pos="729"/>
        </w:tabs>
        <w:spacing w:after="8"/>
        <w:ind w:right="269"/>
        <w:jc w:val="left"/>
        <w:rPr>
          <w:rFonts w:ascii="Calibri" w:eastAsia="Calibri" w:hAnsi="Calibri" w:cs="Calibri"/>
        </w:rPr>
      </w:pPr>
      <w:r>
        <w:rPr>
          <w:rFonts w:ascii="Calibri"/>
        </w:rPr>
        <w:t>Measure</w:t>
      </w:r>
      <w:r>
        <w:rPr>
          <w:rFonts w:ascii="Calibri"/>
          <w:spacing w:val="-3"/>
        </w:rPr>
        <w:t xml:space="preserve"> </w:t>
      </w:r>
      <w:r>
        <w:rPr>
          <w:rFonts w:ascii="Calibri"/>
        </w:rPr>
        <w:t>shower</w:t>
      </w:r>
      <w:r>
        <w:rPr>
          <w:rFonts w:ascii="Calibri"/>
          <w:spacing w:val="-3"/>
        </w:rPr>
        <w:t xml:space="preserve"> </w:t>
      </w:r>
      <w:r>
        <w:rPr>
          <w:rFonts w:ascii="Calibri"/>
        </w:rPr>
        <w:t>space</w:t>
      </w:r>
      <w:r>
        <w:rPr>
          <w:rFonts w:ascii="Calibri"/>
          <w:spacing w:val="-3"/>
        </w:rPr>
        <w:t xml:space="preserve"> </w:t>
      </w:r>
      <w:r>
        <w:rPr>
          <w:rFonts w:ascii="Calibri"/>
        </w:rPr>
        <w:t>depth</w:t>
      </w:r>
      <w:r>
        <w:rPr>
          <w:rFonts w:ascii="Calibri"/>
          <w:spacing w:val="-4"/>
        </w:rPr>
        <w:t xml:space="preserve"> </w:t>
      </w:r>
      <w:r>
        <w:rPr>
          <w:rFonts w:ascii="Calibri"/>
        </w:rPr>
        <w:t>at</w:t>
      </w:r>
      <w:r>
        <w:rPr>
          <w:rFonts w:ascii="Calibri"/>
          <w:spacing w:val="-5"/>
        </w:rPr>
        <w:t xml:space="preserve"> </w:t>
      </w:r>
      <w:r>
        <w:rPr>
          <w:rFonts w:ascii="Calibri"/>
        </w:rPr>
        <w:t>top</w:t>
      </w:r>
      <w:r>
        <w:rPr>
          <w:rFonts w:ascii="Calibri"/>
          <w:spacing w:val="-4"/>
        </w:rPr>
        <w:t xml:space="preserve"> </w:t>
      </w:r>
      <w:r>
        <w:rPr>
          <w:rFonts w:ascii="Calibri"/>
        </w:rPr>
        <w:t>and</w:t>
      </w:r>
      <w:r>
        <w:rPr>
          <w:rFonts w:ascii="Calibri"/>
          <w:spacing w:val="1"/>
        </w:rPr>
        <w:t xml:space="preserve"> </w:t>
      </w:r>
      <w:r>
        <w:rPr>
          <w:rFonts w:ascii="Calibri"/>
        </w:rPr>
        <w:t>bottom</w:t>
      </w:r>
      <w:r>
        <w:rPr>
          <w:rFonts w:ascii="Calibri"/>
          <w:spacing w:val="-2"/>
        </w:rPr>
        <w:t xml:space="preserve"> </w:t>
      </w:r>
      <w:r>
        <w:rPr>
          <w:rFonts w:ascii="Calibri"/>
        </w:rPr>
        <w:t>to</w:t>
      </w:r>
      <w:r>
        <w:rPr>
          <w:rFonts w:ascii="Calibri"/>
          <w:spacing w:val="-4"/>
        </w:rPr>
        <w:t xml:space="preserve"> </w:t>
      </w:r>
      <w:r>
        <w:rPr>
          <w:rFonts w:ascii="Calibri"/>
        </w:rPr>
        <w:t>determine</w:t>
      </w:r>
      <w:r>
        <w:rPr>
          <w:rFonts w:ascii="Calibri"/>
          <w:spacing w:val="-3"/>
        </w:rPr>
        <w:t xml:space="preserve"> </w:t>
      </w:r>
      <w:r>
        <w:rPr>
          <w:rFonts w:ascii="Calibri"/>
        </w:rPr>
        <w:t>your</w:t>
      </w:r>
      <w:r>
        <w:rPr>
          <w:rFonts w:ascii="Calibri"/>
          <w:spacing w:val="-3"/>
        </w:rPr>
        <w:t xml:space="preserve"> </w:t>
      </w:r>
      <w:r>
        <w:rPr>
          <w:rFonts w:ascii="Calibri"/>
        </w:rPr>
        <w:t>trim</w:t>
      </w:r>
      <w:r>
        <w:rPr>
          <w:rFonts w:ascii="Calibri"/>
          <w:spacing w:val="-2"/>
        </w:rPr>
        <w:t xml:space="preserve"> </w:t>
      </w:r>
      <w:r>
        <w:rPr>
          <w:rFonts w:ascii="Calibri"/>
        </w:rPr>
        <w:t>cuts</w:t>
      </w:r>
      <w:r>
        <w:rPr>
          <w:rFonts w:ascii="Calibri"/>
          <w:spacing w:val="-3"/>
        </w:rPr>
        <w:t xml:space="preserve"> </w:t>
      </w:r>
      <w:r>
        <w:rPr>
          <w:rFonts w:ascii="Calibri"/>
        </w:rPr>
        <w:t>to</w:t>
      </w:r>
      <w:r>
        <w:rPr>
          <w:rFonts w:ascii="Calibri"/>
          <w:spacing w:val="1"/>
        </w:rPr>
        <w:t xml:space="preserve"> </w:t>
      </w:r>
      <w:r>
        <w:rPr>
          <w:rFonts w:ascii="Calibri"/>
        </w:rPr>
        <w:t>the</w:t>
      </w:r>
      <w:r>
        <w:rPr>
          <w:rFonts w:ascii="Calibri"/>
          <w:spacing w:val="-3"/>
        </w:rPr>
        <w:t xml:space="preserve"> </w:t>
      </w:r>
      <w:r>
        <w:rPr>
          <w:rFonts w:ascii="Calibri"/>
        </w:rPr>
        <w:t>side</w:t>
      </w:r>
      <w:r>
        <w:rPr>
          <w:rFonts w:ascii="Calibri"/>
          <w:spacing w:val="-3"/>
        </w:rPr>
        <w:t xml:space="preserve"> </w:t>
      </w:r>
      <w:r>
        <w:rPr>
          <w:rFonts w:ascii="Calibri"/>
        </w:rPr>
        <w:t>panels</w:t>
      </w:r>
      <w:r>
        <w:rPr>
          <w:rFonts w:ascii="Calibri"/>
          <w:spacing w:val="-3"/>
        </w:rPr>
        <w:t xml:space="preserve"> </w:t>
      </w:r>
      <w:r>
        <w:rPr>
          <w:rFonts w:ascii="Calibri"/>
        </w:rPr>
        <w:t>if</w:t>
      </w:r>
      <w:r>
        <w:rPr>
          <w:rFonts w:ascii="Calibri"/>
          <w:spacing w:val="-3"/>
        </w:rPr>
        <w:t xml:space="preserve"> </w:t>
      </w:r>
      <w:r>
        <w:rPr>
          <w:rFonts w:ascii="Calibri"/>
        </w:rPr>
        <w:t>necessary. The side panels (2) have folding corners to eliminate water intrusion. Pre-bend the side panels at the folding corners to a 90 degree corner. Fold the corners towards the decorated side (Fig. 3). Be careful to measure the depth of the side panel from the folded corner of the panel (Fig.</w:t>
      </w:r>
      <w:r>
        <w:rPr>
          <w:rFonts w:ascii="Calibri"/>
          <w:spacing w:val="-5"/>
        </w:rPr>
        <w:t xml:space="preserve"> </w:t>
      </w:r>
      <w:r>
        <w:rPr>
          <w:rFonts w:ascii="Calibri"/>
        </w:rPr>
        <w:t>4).</w:t>
      </w:r>
    </w:p>
    <w:p w14:paraId="333D93D2" w14:textId="77777777" w:rsidR="00013096" w:rsidRDefault="00286535">
      <w:pPr>
        <w:tabs>
          <w:tab w:val="left" w:pos="5284"/>
        </w:tabs>
        <w:ind w:left="2207"/>
        <w:rPr>
          <w:rFonts w:ascii="Calibri" w:eastAsia="Calibri" w:hAnsi="Calibri" w:cs="Calibri"/>
          <w:sz w:val="20"/>
          <w:szCs w:val="20"/>
        </w:rPr>
      </w:pPr>
      <w:r>
        <w:rPr>
          <w:rFonts w:ascii="Calibri"/>
          <w:noProof/>
          <w:sz w:val="20"/>
        </w:rPr>
        <w:drawing>
          <wp:inline distT="0" distB="0" distL="0" distR="0" wp14:anchorId="333D941B" wp14:editId="333D941C">
            <wp:extent cx="1748953" cy="1613725"/>
            <wp:effectExtent l="0" t="0" r="0" b="0"/>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3" cstate="print"/>
                    <a:stretch>
                      <a:fillRect/>
                    </a:stretch>
                  </pic:blipFill>
                  <pic:spPr>
                    <a:xfrm>
                      <a:off x="0" y="0"/>
                      <a:ext cx="1748953" cy="1613725"/>
                    </a:xfrm>
                    <a:prstGeom prst="rect">
                      <a:avLst/>
                    </a:prstGeom>
                  </pic:spPr>
                </pic:pic>
              </a:graphicData>
            </a:graphic>
          </wp:inline>
        </w:drawing>
      </w:r>
      <w:r>
        <w:rPr>
          <w:rFonts w:ascii="Calibri"/>
          <w:sz w:val="20"/>
        </w:rPr>
        <w:tab/>
      </w:r>
      <w:r>
        <w:rPr>
          <w:rFonts w:ascii="Calibri"/>
          <w:noProof/>
          <w:sz w:val="20"/>
        </w:rPr>
        <w:drawing>
          <wp:inline distT="0" distB="0" distL="0" distR="0" wp14:anchorId="333D941D" wp14:editId="333D941E">
            <wp:extent cx="2154639" cy="1613725"/>
            <wp:effectExtent l="0" t="0" r="0" b="0"/>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4" cstate="print"/>
                    <a:stretch>
                      <a:fillRect/>
                    </a:stretch>
                  </pic:blipFill>
                  <pic:spPr>
                    <a:xfrm>
                      <a:off x="0" y="0"/>
                      <a:ext cx="2154639" cy="1613725"/>
                    </a:xfrm>
                    <a:prstGeom prst="rect">
                      <a:avLst/>
                    </a:prstGeom>
                  </pic:spPr>
                </pic:pic>
              </a:graphicData>
            </a:graphic>
          </wp:inline>
        </w:drawing>
      </w:r>
    </w:p>
    <w:p w14:paraId="333D93D3" w14:textId="77777777" w:rsidR="00013096" w:rsidRDefault="00286535">
      <w:pPr>
        <w:pStyle w:val="Heading1"/>
        <w:tabs>
          <w:tab w:val="left" w:pos="5303"/>
        </w:tabs>
        <w:spacing w:before="50"/>
        <w:ind w:left="2192" w:right="221"/>
        <w:rPr>
          <w:rFonts w:ascii="Arial" w:eastAsia="Arial" w:hAnsi="Arial" w:cs="Arial"/>
          <w:b w:val="0"/>
          <w:bCs w:val="0"/>
        </w:rPr>
      </w:pPr>
      <w:r>
        <w:rPr>
          <w:rFonts w:ascii="Arial"/>
        </w:rPr>
        <w:t>Figure</w:t>
      </w:r>
      <w:r>
        <w:rPr>
          <w:rFonts w:ascii="Arial"/>
          <w:spacing w:val="-3"/>
        </w:rPr>
        <w:t xml:space="preserve"> </w:t>
      </w:r>
      <w:r>
        <w:rPr>
          <w:rFonts w:ascii="Arial"/>
        </w:rPr>
        <w:t>3</w:t>
      </w:r>
      <w:r>
        <w:rPr>
          <w:rFonts w:ascii="Arial"/>
        </w:rPr>
        <w:tab/>
        <w:t>Figure</w:t>
      </w:r>
      <w:r>
        <w:rPr>
          <w:rFonts w:ascii="Arial"/>
          <w:spacing w:val="-3"/>
        </w:rPr>
        <w:t xml:space="preserve"> </w:t>
      </w:r>
      <w:r>
        <w:rPr>
          <w:rFonts w:ascii="Arial"/>
        </w:rPr>
        <w:t>4</w:t>
      </w:r>
    </w:p>
    <w:p w14:paraId="333D93D4" w14:textId="77777777" w:rsidR="00013096" w:rsidRDefault="00286535">
      <w:pPr>
        <w:pStyle w:val="ListParagraph"/>
        <w:numPr>
          <w:ilvl w:val="1"/>
          <w:numId w:val="3"/>
        </w:numPr>
        <w:tabs>
          <w:tab w:val="left" w:pos="729"/>
        </w:tabs>
        <w:spacing w:before="118"/>
        <w:jc w:val="left"/>
        <w:rPr>
          <w:rFonts w:ascii="Calibri" w:eastAsia="Calibri" w:hAnsi="Calibri" w:cs="Calibri"/>
        </w:rPr>
      </w:pPr>
      <w:r>
        <w:rPr>
          <w:rFonts w:ascii="Calibri" w:eastAsia="Calibri" w:hAnsi="Calibri" w:cs="Calibri"/>
        </w:rPr>
        <w:t>Place side panel in place, verify fit, and adhere temporarily with painter’s</w:t>
      </w:r>
      <w:r>
        <w:rPr>
          <w:rFonts w:ascii="Calibri" w:eastAsia="Calibri" w:hAnsi="Calibri" w:cs="Calibri"/>
          <w:spacing w:val="-28"/>
        </w:rPr>
        <w:t xml:space="preserve"> </w:t>
      </w:r>
      <w:r>
        <w:rPr>
          <w:rFonts w:ascii="Calibri" w:eastAsia="Calibri" w:hAnsi="Calibri" w:cs="Calibri"/>
        </w:rPr>
        <w:t>tape.</w:t>
      </w:r>
    </w:p>
    <w:p w14:paraId="333D93D5" w14:textId="77777777" w:rsidR="00013096" w:rsidRDefault="00013096">
      <w:pPr>
        <w:rPr>
          <w:rFonts w:ascii="Calibri" w:eastAsia="Calibri" w:hAnsi="Calibri" w:cs="Calibri"/>
        </w:rPr>
      </w:pPr>
    </w:p>
    <w:p w14:paraId="333D93D6" w14:textId="77777777" w:rsidR="00013096" w:rsidRDefault="00286535">
      <w:pPr>
        <w:pStyle w:val="ListParagraph"/>
        <w:numPr>
          <w:ilvl w:val="1"/>
          <w:numId w:val="3"/>
        </w:numPr>
        <w:tabs>
          <w:tab w:val="left" w:pos="729"/>
        </w:tabs>
        <w:ind w:right="172"/>
        <w:jc w:val="left"/>
        <w:rPr>
          <w:rFonts w:ascii="Calibri" w:eastAsia="Calibri" w:hAnsi="Calibri" w:cs="Calibri"/>
        </w:rPr>
      </w:pPr>
      <w:r>
        <w:rPr>
          <w:rFonts w:ascii="Calibri" w:eastAsia="Calibri" w:hAnsi="Calibri" w:cs="Calibri"/>
        </w:rPr>
        <w:t>Measure from corner to center of plumbing fixtures (Fig. 5) and measure from top of tub to center of plumbing fixtures. Transfer measurements to side panel for making holes with a hole saw (Fig. 6). Be careful to select the correct side panel – they are not</w:t>
      </w:r>
      <w:r>
        <w:rPr>
          <w:rFonts w:ascii="Calibri" w:eastAsia="Calibri" w:hAnsi="Calibri" w:cs="Calibri"/>
          <w:spacing w:val="-23"/>
        </w:rPr>
        <w:t xml:space="preserve"> </w:t>
      </w:r>
      <w:r>
        <w:rPr>
          <w:rFonts w:ascii="Calibri" w:eastAsia="Calibri" w:hAnsi="Calibri" w:cs="Calibri"/>
        </w:rPr>
        <w:t>interchangeable.</w:t>
      </w:r>
    </w:p>
    <w:p w14:paraId="333D93D7" w14:textId="77777777" w:rsidR="00013096" w:rsidRDefault="00286535">
      <w:pPr>
        <w:tabs>
          <w:tab w:val="left" w:pos="6020"/>
        </w:tabs>
        <w:ind w:left="1595"/>
        <w:rPr>
          <w:rFonts w:ascii="Calibri" w:eastAsia="Calibri" w:hAnsi="Calibri" w:cs="Calibri"/>
          <w:sz w:val="20"/>
          <w:szCs w:val="20"/>
        </w:rPr>
      </w:pPr>
      <w:r>
        <w:rPr>
          <w:rFonts w:ascii="Calibri"/>
          <w:noProof/>
          <w:sz w:val="20"/>
        </w:rPr>
        <w:drawing>
          <wp:inline distT="0" distB="0" distL="0" distR="0" wp14:anchorId="333D941F" wp14:editId="333D9420">
            <wp:extent cx="2109215" cy="1647825"/>
            <wp:effectExtent l="0" t="0" r="0" b="0"/>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5" cstate="print"/>
                    <a:stretch>
                      <a:fillRect/>
                    </a:stretch>
                  </pic:blipFill>
                  <pic:spPr>
                    <a:xfrm>
                      <a:off x="0" y="0"/>
                      <a:ext cx="2118043" cy="1654722"/>
                    </a:xfrm>
                    <a:prstGeom prst="rect">
                      <a:avLst/>
                    </a:prstGeom>
                  </pic:spPr>
                </pic:pic>
              </a:graphicData>
            </a:graphic>
          </wp:inline>
        </w:drawing>
      </w:r>
      <w:r>
        <w:rPr>
          <w:rFonts w:ascii="Calibri"/>
          <w:sz w:val="20"/>
        </w:rPr>
        <w:tab/>
      </w:r>
      <w:r>
        <w:rPr>
          <w:rFonts w:ascii="Calibri"/>
          <w:noProof/>
          <w:sz w:val="20"/>
        </w:rPr>
        <w:drawing>
          <wp:inline distT="0" distB="0" distL="0" distR="0" wp14:anchorId="333D9421" wp14:editId="333D9422">
            <wp:extent cx="1762887" cy="1600200"/>
            <wp:effectExtent l="0" t="0" r="0" b="0"/>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6" cstate="print"/>
                    <a:stretch>
                      <a:fillRect/>
                    </a:stretch>
                  </pic:blipFill>
                  <pic:spPr>
                    <a:xfrm>
                      <a:off x="0" y="0"/>
                      <a:ext cx="1771071" cy="1607628"/>
                    </a:xfrm>
                    <a:prstGeom prst="rect">
                      <a:avLst/>
                    </a:prstGeom>
                  </pic:spPr>
                </pic:pic>
              </a:graphicData>
            </a:graphic>
          </wp:inline>
        </w:drawing>
      </w:r>
    </w:p>
    <w:p w14:paraId="333D93D8" w14:textId="77777777" w:rsidR="00013096" w:rsidRDefault="00286535">
      <w:pPr>
        <w:pStyle w:val="Heading1"/>
        <w:tabs>
          <w:tab w:val="left" w:pos="6044"/>
        </w:tabs>
        <w:spacing w:line="234" w:lineRule="exact"/>
        <w:ind w:left="1604"/>
        <w:rPr>
          <w:rFonts w:ascii="Arial" w:eastAsia="Arial" w:hAnsi="Arial" w:cs="Arial"/>
          <w:b w:val="0"/>
          <w:bCs w:val="0"/>
        </w:rPr>
      </w:pPr>
      <w:r>
        <w:rPr>
          <w:rFonts w:ascii="Arial"/>
        </w:rPr>
        <w:t>Figure</w:t>
      </w:r>
      <w:r>
        <w:rPr>
          <w:rFonts w:ascii="Arial"/>
          <w:spacing w:val="-3"/>
        </w:rPr>
        <w:t xml:space="preserve"> </w:t>
      </w:r>
      <w:r>
        <w:rPr>
          <w:rFonts w:ascii="Arial"/>
        </w:rPr>
        <w:t>5</w:t>
      </w:r>
      <w:r>
        <w:rPr>
          <w:rFonts w:ascii="Arial"/>
        </w:rPr>
        <w:tab/>
        <w:t>Figure</w:t>
      </w:r>
      <w:r>
        <w:rPr>
          <w:rFonts w:ascii="Arial"/>
          <w:spacing w:val="-3"/>
        </w:rPr>
        <w:t xml:space="preserve"> </w:t>
      </w:r>
      <w:r>
        <w:rPr>
          <w:rFonts w:ascii="Arial"/>
        </w:rPr>
        <w:t>6</w:t>
      </w:r>
    </w:p>
    <w:p w14:paraId="333D93D9" w14:textId="77777777" w:rsidR="00013096" w:rsidRDefault="00013096">
      <w:pPr>
        <w:spacing w:before="5"/>
        <w:rPr>
          <w:rFonts w:ascii="Arial" w:eastAsia="Arial" w:hAnsi="Arial" w:cs="Arial"/>
          <w:b/>
          <w:bCs/>
          <w:sz w:val="14"/>
          <w:szCs w:val="14"/>
        </w:rPr>
      </w:pPr>
    </w:p>
    <w:p w14:paraId="333D93DA" w14:textId="77777777" w:rsidR="00013096" w:rsidRDefault="00286535">
      <w:pPr>
        <w:pStyle w:val="ListParagraph"/>
        <w:numPr>
          <w:ilvl w:val="1"/>
          <w:numId w:val="3"/>
        </w:numPr>
        <w:tabs>
          <w:tab w:val="left" w:pos="789"/>
        </w:tabs>
        <w:spacing w:before="62"/>
        <w:ind w:left="788" w:right="599"/>
        <w:jc w:val="left"/>
        <w:rPr>
          <w:rFonts w:ascii="Calibri" w:eastAsia="Calibri" w:hAnsi="Calibri" w:cs="Calibri"/>
        </w:rPr>
      </w:pPr>
      <w:r>
        <w:rPr>
          <w:rFonts w:ascii="Calibri"/>
        </w:rPr>
        <w:t xml:space="preserve">Cut holes from the decorated surface. Panels may be placed on wood so hole saw can cut completely </w:t>
      </w:r>
      <w:r>
        <w:rPr>
          <w:rFonts w:ascii="Calibri"/>
        </w:rPr>
        <w:lastRenderedPageBreak/>
        <w:t>through panel. Make sure holes are smaller than fixture cover plates so that they are not exposed and a water tight seal can be</w:t>
      </w:r>
      <w:r>
        <w:rPr>
          <w:rFonts w:ascii="Calibri"/>
          <w:spacing w:val="-13"/>
        </w:rPr>
        <w:t xml:space="preserve"> </w:t>
      </w:r>
      <w:r>
        <w:rPr>
          <w:rFonts w:ascii="Calibri"/>
        </w:rPr>
        <w:t>made.</w:t>
      </w:r>
    </w:p>
    <w:p w14:paraId="333D93DB" w14:textId="77777777" w:rsidR="00013096" w:rsidRDefault="00013096">
      <w:pPr>
        <w:spacing w:before="3"/>
        <w:rPr>
          <w:rFonts w:ascii="Calibri" w:eastAsia="Calibri" w:hAnsi="Calibri" w:cs="Calibri"/>
        </w:rPr>
      </w:pPr>
    </w:p>
    <w:p w14:paraId="333D93DC" w14:textId="77777777" w:rsidR="00013096" w:rsidRDefault="00286535">
      <w:pPr>
        <w:pStyle w:val="ListParagraph"/>
        <w:numPr>
          <w:ilvl w:val="1"/>
          <w:numId w:val="3"/>
        </w:numPr>
        <w:tabs>
          <w:tab w:val="left" w:pos="789"/>
        </w:tabs>
        <w:spacing w:line="237" w:lineRule="auto"/>
        <w:ind w:left="788" w:right="140"/>
        <w:jc w:val="left"/>
        <w:rPr>
          <w:rFonts w:ascii="Calibri" w:eastAsia="Calibri" w:hAnsi="Calibri" w:cs="Calibri"/>
        </w:rPr>
      </w:pPr>
      <w:r>
        <w:rPr>
          <w:rFonts w:ascii="Calibri" w:eastAsia="Calibri" w:hAnsi="Calibri" w:cs="Calibri"/>
        </w:rPr>
        <w:t>Place side panels in shower and adhere temporarily with painter’s tape. Add back panel and adhere temporarily with painter’s tape.  Verify fit of all three panels, and make adjustments if necessary.  If the panels go to the ceiling, cut to proper height. Molding might be required to make a good transition from wall to</w:t>
      </w:r>
      <w:r>
        <w:rPr>
          <w:rFonts w:ascii="Calibri" w:eastAsia="Calibri" w:hAnsi="Calibri" w:cs="Calibri"/>
          <w:spacing w:val="-1"/>
        </w:rPr>
        <w:t xml:space="preserve"> </w:t>
      </w:r>
      <w:r>
        <w:rPr>
          <w:rFonts w:ascii="Calibri" w:eastAsia="Calibri" w:hAnsi="Calibri" w:cs="Calibri"/>
        </w:rPr>
        <w:t>ceiling.</w:t>
      </w:r>
    </w:p>
    <w:p w14:paraId="333D93DD" w14:textId="77777777" w:rsidR="00A21865" w:rsidRPr="00A21865" w:rsidRDefault="00A21865" w:rsidP="00A21865">
      <w:pPr>
        <w:pStyle w:val="ListParagraph"/>
        <w:rPr>
          <w:rFonts w:ascii="Calibri" w:eastAsia="Calibri" w:hAnsi="Calibri" w:cs="Calibri"/>
        </w:rPr>
      </w:pPr>
    </w:p>
    <w:p w14:paraId="333D93DE" w14:textId="77777777" w:rsidR="00A21865" w:rsidRDefault="00A21865" w:rsidP="00A21865">
      <w:pPr>
        <w:pStyle w:val="ListParagraph"/>
        <w:tabs>
          <w:tab w:val="left" w:pos="789"/>
        </w:tabs>
        <w:spacing w:line="237" w:lineRule="auto"/>
        <w:ind w:left="788" w:right="140"/>
        <w:rPr>
          <w:rFonts w:ascii="Calibri" w:eastAsia="Calibri" w:hAnsi="Calibri" w:cs="Calibri"/>
        </w:rPr>
      </w:pPr>
      <w:r w:rsidRPr="00A21865">
        <w:rPr>
          <w:rFonts w:ascii="Calibri" w:eastAsia="Calibri" w:hAnsi="Calibri" w:cs="Calibri"/>
        </w:rPr>
        <w:t xml:space="preserve">There is a 1 ½” flat on each side panel for overlap with the back panel.  This </w:t>
      </w:r>
      <w:r w:rsidR="006E52F1">
        <w:rPr>
          <w:rFonts w:ascii="Calibri" w:eastAsia="Calibri" w:hAnsi="Calibri" w:cs="Calibri"/>
        </w:rPr>
        <w:t>is designed to allow up to a 2” adjustment on the back of the tub.  It should be noted that if this</w:t>
      </w:r>
      <w:r w:rsidRPr="00A21865">
        <w:rPr>
          <w:rFonts w:ascii="Calibri" w:eastAsia="Calibri" w:hAnsi="Calibri" w:cs="Calibri"/>
        </w:rPr>
        <w:t xml:space="preserve"> flat is used as a length adjustment, the</w:t>
      </w:r>
      <w:r w:rsidR="006E52F1">
        <w:rPr>
          <w:rFonts w:ascii="Calibri" w:eastAsia="Calibri" w:hAnsi="Calibri" w:cs="Calibri"/>
        </w:rPr>
        <w:t>re will be a flat area visible between the panels equal to the adjustment. (Diagram A )</w:t>
      </w:r>
    </w:p>
    <w:p w14:paraId="333D93DF" w14:textId="77777777" w:rsidR="006E52F1" w:rsidRDefault="006E52F1" w:rsidP="00A21865">
      <w:pPr>
        <w:pStyle w:val="ListParagraph"/>
        <w:tabs>
          <w:tab w:val="left" w:pos="789"/>
        </w:tabs>
        <w:spacing w:line="237" w:lineRule="auto"/>
        <w:ind w:left="788" w:right="140"/>
      </w:pPr>
    </w:p>
    <w:p w14:paraId="333D93E0" w14:textId="77777777" w:rsidR="00311D25" w:rsidRDefault="0080536C" w:rsidP="00A21865">
      <w:pPr>
        <w:pStyle w:val="ListParagraph"/>
        <w:tabs>
          <w:tab w:val="left" w:pos="789"/>
        </w:tabs>
        <w:spacing w:line="237" w:lineRule="auto"/>
        <w:ind w:left="788" w:right="140"/>
        <w:rPr>
          <w:rFonts w:ascii="Calibri" w:eastAsia="Calibri" w:hAnsi="Calibri" w:cs="Calibri"/>
        </w:rPr>
      </w:pPr>
      <w:r w:rsidRPr="0080536C">
        <w:rPr>
          <w:noProof/>
        </w:rPr>
        <w:drawing>
          <wp:inline distT="0" distB="0" distL="0" distR="0" wp14:anchorId="333D9423" wp14:editId="333D9424">
            <wp:extent cx="4352925" cy="37814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52925" cy="3781425"/>
                    </a:xfrm>
                    <a:prstGeom prst="rect">
                      <a:avLst/>
                    </a:prstGeom>
                    <a:noFill/>
                    <a:ln>
                      <a:noFill/>
                    </a:ln>
                  </pic:spPr>
                </pic:pic>
              </a:graphicData>
            </a:graphic>
          </wp:inline>
        </w:drawing>
      </w:r>
    </w:p>
    <w:p w14:paraId="333D93E1" w14:textId="77777777" w:rsidR="0027146B" w:rsidRDefault="0027146B">
      <w:pPr>
        <w:spacing w:before="1"/>
        <w:rPr>
          <w:rFonts w:ascii="Calibri" w:eastAsia="Calibri" w:hAnsi="Calibri" w:cs="Calibri"/>
        </w:rPr>
      </w:pPr>
    </w:p>
    <w:p w14:paraId="333D93E2" w14:textId="77777777" w:rsidR="00013096" w:rsidRDefault="00286535">
      <w:pPr>
        <w:pStyle w:val="ListParagraph"/>
        <w:numPr>
          <w:ilvl w:val="1"/>
          <w:numId w:val="3"/>
        </w:numPr>
        <w:tabs>
          <w:tab w:val="left" w:pos="789"/>
        </w:tabs>
        <w:ind w:left="788" w:right="152"/>
        <w:jc w:val="left"/>
        <w:rPr>
          <w:rFonts w:ascii="Calibri" w:eastAsia="Calibri" w:hAnsi="Calibri" w:cs="Calibri"/>
        </w:rPr>
      </w:pPr>
      <w:r>
        <w:rPr>
          <w:rFonts w:ascii="Calibri"/>
        </w:rPr>
        <w:t>Once properly fitted, draw a pencil line at the top of all three panels to mark their top location. Remove tape and</w:t>
      </w:r>
      <w:r>
        <w:rPr>
          <w:rFonts w:ascii="Calibri"/>
          <w:spacing w:val="-3"/>
        </w:rPr>
        <w:t xml:space="preserve"> </w:t>
      </w:r>
      <w:r>
        <w:rPr>
          <w:rFonts w:ascii="Calibri"/>
        </w:rPr>
        <w:t>panels.</w:t>
      </w:r>
    </w:p>
    <w:p w14:paraId="333D93E3" w14:textId="77777777" w:rsidR="0080536C" w:rsidRDefault="0080536C">
      <w:pPr>
        <w:rPr>
          <w:rFonts w:ascii="Calibri" w:eastAsia="Calibri" w:hAnsi="Calibri" w:cs="Calibri"/>
        </w:rPr>
      </w:pPr>
      <w:r>
        <w:rPr>
          <w:rFonts w:ascii="Calibri" w:eastAsia="Calibri" w:hAnsi="Calibri" w:cs="Calibri"/>
        </w:rPr>
        <w:br w:type="page"/>
      </w:r>
    </w:p>
    <w:p w14:paraId="333D93E4" w14:textId="77777777" w:rsidR="00013096" w:rsidRDefault="00013096">
      <w:pPr>
        <w:rPr>
          <w:rFonts w:ascii="Calibri" w:eastAsia="Calibri" w:hAnsi="Calibri" w:cs="Calibri"/>
        </w:rPr>
      </w:pPr>
    </w:p>
    <w:p w14:paraId="333D93E5" w14:textId="77777777" w:rsidR="00013096" w:rsidRDefault="00286535">
      <w:pPr>
        <w:pStyle w:val="Heading1"/>
        <w:ind w:left="160"/>
        <w:rPr>
          <w:b w:val="0"/>
          <w:bCs w:val="0"/>
        </w:rPr>
      </w:pPr>
      <w:r>
        <w:rPr>
          <w:u w:val="single" w:color="000000"/>
        </w:rPr>
        <w:t>INSTALLATION:</w:t>
      </w:r>
    </w:p>
    <w:p w14:paraId="333D93E6" w14:textId="77777777" w:rsidR="00013096" w:rsidRDefault="00286535">
      <w:pPr>
        <w:pStyle w:val="ListParagraph"/>
        <w:numPr>
          <w:ilvl w:val="0"/>
          <w:numId w:val="2"/>
        </w:numPr>
        <w:tabs>
          <w:tab w:val="left" w:pos="789"/>
        </w:tabs>
        <w:ind w:right="251"/>
        <w:jc w:val="left"/>
        <w:rPr>
          <w:rFonts w:ascii="Calibri" w:eastAsia="Calibri" w:hAnsi="Calibri" w:cs="Calibri"/>
        </w:rPr>
      </w:pPr>
      <w:r>
        <w:rPr>
          <w:rFonts w:ascii="Calibri" w:eastAsia="Calibri" w:hAnsi="Calibri" w:cs="Calibri"/>
        </w:rPr>
        <w:t>Place painter’s tape at pencil line to protect wall from excessive adhesive. Bottom edge of tape should align with pencil</w:t>
      </w:r>
      <w:r>
        <w:rPr>
          <w:rFonts w:ascii="Calibri" w:eastAsia="Calibri" w:hAnsi="Calibri" w:cs="Calibri"/>
          <w:spacing w:val="-5"/>
        </w:rPr>
        <w:t xml:space="preserve"> </w:t>
      </w:r>
      <w:r>
        <w:rPr>
          <w:rFonts w:ascii="Calibri" w:eastAsia="Calibri" w:hAnsi="Calibri" w:cs="Calibri"/>
        </w:rPr>
        <w:t>line.</w:t>
      </w:r>
    </w:p>
    <w:p w14:paraId="333D93E7" w14:textId="77777777" w:rsidR="00013096" w:rsidRDefault="00013096">
      <w:pPr>
        <w:rPr>
          <w:rFonts w:ascii="Calibri" w:eastAsia="Calibri" w:hAnsi="Calibri" w:cs="Calibri"/>
        </w:rPr>
      </w:pPr>
    </w:p>
    <w:p w14:paraId="333D93E8" w14:textId="77777777" w:rsidR="00013096" w:rsidRDefault="00286535">
      <w:pPr>
        <w:pStyle w:val="ListParagraph"/>
        <w:numPr>
          <w:ilvl w:val="0"/>
          <w:numId w:val="2"/>
        </w:numPr>
        <w:tabs>
          <w:tab w:val="left" w:pos="789"/>
        </w:tabs>
        <w:jc w:val="left"/>
        <w:rPr>
          <w:rFonts w:ascii="Calibri" w:eastAsia="Calibri" w:hAnsi="Calibri" w:cs="Calibri"/>
        </w:rPr>
      </w:pPr>
      <w:r>
        <w:rPr>
          <w:rFonts w:ascii="Calibri"/>
        </w:rPr>
        <w:t>Apply adhesive to either side wall per adhesive instructions (Fig.</w:t>
      </w:r>
      <w:r>
        <w:rPr>
          <w:rFonts w:ascii="Calibri"/>
          <w:spacing w:val="-22"/>
        </w:rPr>
        <w:t xml:space="preserve"> </w:t>
      </w:r>
      <w:r>
        <w:rPr>
          <w:rFonts w:ascii="Calibri"/>
        </w:rPr>
        <w:t>7).</w:t>
      </w:r>
    </w:p>
    <w:p w14:paraId="333D93E9" w14:textId="77777777" w:rsidR="00013096" w:rsidRDefault="00013096">
      <w:pPr>
        <w:rPr>
          <w:rFonts w:ascii="Calibri" w:eastAsia="Calibri" w:hAnsi="Calibri" w:cs="Calibri"/>
        </w:rPr>
      </w:pPr>
    </w:p>
    <w:p w14:paraId="333D93EA" w14:textId="77777777" w:rsidR="00013096" w:rsidRDefault="00286535">
      <w:pPr>
        <w:pStyle w:val="ListParagraph"/>
        <w:numPr>
          <w:ilvl w:val="0"/>
          <w:numId w:val="2"/>
        </w:numPr>
        <w:tabs>
          <w:tab w:val="left" w:pos="789"/>
        </w:tabs>
        <w:ind w:right="117"/>
        <w:jc w:val="left"/>
        <w:rPr>
          <w:rFonts w:ascii="Calibri" w:eastAsia="Calibri" w:hAnsi="Calibri" w:cs="Calibri"/>
        </w:rPr>
      </w:pPr>
      <w:r>
        <w:rPr>
          <w:rFonts w:ascii="Calibri"/>
        </w:rPr>
        <w:t>Place side panel in place, making sure it is plumbed.  Place flat edge of panel to the bottom.  Also place folding corner of panel firmly into the corner of your shower space. For extra adhesion strength, app</w:t>
      </w:r>
      <w:r w:rsidR="004768AE">
        <w:rPr>
          <w:rFonts w:ascii="Calibri"/>
        </w:rPr>
        <w:t>ly a generous amount of Loctite Power Grab Ultimate</w:t>
      </w:r>
      <w:r>
        <w:rPr>
          <w:rFonts w:ascii="Calibri"/>
        </w:rPr>
        <w:t xml:space="preserve"> (or comparable) to 6 inches of the back wall where the side</w:t>
      </w:r>
      <w:r>
        <w:rPr>
          <w:rFonts w:ascii="Calibri"/>
          <w:spacing w:val="-3"/>
        </w:rPr>
        <w:t xml:space="preserve"> </w:t>
      </w:r>
      <w:r>
        <w:rPr>
          <w:rFonts w:ascii="Calibri"/>
        </w:rPr>
        <w:t>panel</w:t>
      </w:r>
      <w:r>
        <w:rPr>
          <w:rFonts w:ascii="Calibri"/>
          <w:spacing w:val="-1"/>
        </w:rPr>
        <w:t xml:space="preserve"> </w:t>
      </w:r>
      <w:r>
        <w:rPr>
          <w:rFonts w:ascii="Calibri"/>
        </w:rPr>
        <w:t>wraps</w:t>
      </w:r>
      <w:r>
        <w:rPr>
          <w:rFonts w:ascii="Calibri"/>
          <w:spacing w:val="-3"/>
        </w:rPr>
        <w:t xml:space="preserve"> </w:t>
      </w:r>
      <w:r>
        <w:rPr>
          <w:rFonts w:ascii="Calibri"/>
        </w:rPr>
        <w:t>(Fig.</w:t>
      </w:r>
      <w:r>
        <w:rPr>
          <w:rFonts w:ascii="Calibri"/>
          <w:spacing w:val="-1"/>
        </w:rPr>
        <w:t xml:space="preserve"> </w:t>
      </w:r>
      <w:r>
        <w:rPr>
          <w:rFonts w:ascii="Calibri"/>
        </w:rPr>
        <w:t>8). Smooth</w:t>
      </w:r>
      <w:r>
        <w:rPr>
          <w:rFonts w:ascii="Calibri"/>
          <w:spacing w:val="-4"/>
        </w:rPr>
        <w:t xml:space="preserve"> </w:t>
      </w:r>
      <w:r>
        <w:rPr>
          <w:rFonts w:ascii="Calibri"/>
        </w:rPr>
        <w:t>out</w:t>
      </w:r>
      <w:r>
        <w:rPr>
          <w:rFonts w:ascii="Calibri"/>
          <w:spacing w:val="-5"/>
        </w:rPr>
        <w:t xml:space="preserve"> </w:t>
      </w:r>
      <w:r>
        <w:rPr>
          <w:rFonts w:ascii="Calibri"/>
        </w:rPr>
        <w:t>any</w:t>
      </w:r>
      <w:r>
        <w:rPr>
          <w:rFonts w:ascii="Calibri"/>
          <w:spacing w:val="2"/>
        </w:rPr>
        <w:t xml:space="preserve"> </w:t>
      </w:r>
      <w:r>
        <w:rPr>
          <w:rFonts w:ascii="Calibri"/>
        </w:rPr>
        <w:t>trapped</w:t>
      </w:r>
      <w:r>
        <w:rPr>
          <w:rFonts w:ascii="Calibri"/>
          <w:spacing w:val="-4"/>
        </w:rPr>
        <w:t xml:space="preserve"> </w:t>
      </w:r>
      <w:r>
        <w:rPr>
          <w:rFonts w:ascii="Calibri"/>
        </w:rPr>
        <w:t>air</w:t>
      </w:r>
      <w:r>
        <w:rPr>
          <w:rFonts w:ascii="Calibri"/>
          <w:spacing w:val="-3"/>
        </w:rPr>
        <w:t xml:space="preserve"> </w:t>
      </w:r>
      <w:r>
        <w:rPr>
          <w:rFonts w:ascii="Calibri"/>
        </w:rPr>
        <w:t>in</w:t>
      </w:r>
      <w:r>
        <w:rPr>
          <w:rFonts w:ascii="Calibri"/>
          <w:spacing w:val="-4"/>
        </w:rPr>
        <w:t xml:space="preserve"> </w:t>
      </w:r>
      <w:r>
        <w:rPr>
          <w:rFonts w:ascii="Calibri"/>
        </w:rPr>
        <w:t>the</w:t>
      </w:r>
      <w:r>
        <w:rPr>
          <w:rFonts w:ascii="Calibri"/>
          <w:spacing w:val="-3"/>
        </w:rPr>
        <w:t xml:space="preserve"> </w:t>
      </w:r>
      <w:r>
        <w:rPr>
          <w:rFonts w:ascii="Calibri"/>
        </w:rPr>
        <w:t>center</w:t>
      </w:r>
      <w:r>
        <w:rPr>
          <w:rFonts w:ascii="Calibri"/>
          <w:spacing w:val="-3"/>
        </w:rPr>
        <w:t xml:space="preserve"> </w:t>
      </w:r>
      <w:r>
        <w:rPr>
          <w:rFonts w:ascii="Calibri"/>
        </w:rPr>
        <w:t>of</w:t>
      </w:r>
      <w:r>
        <w:rPr>
          <w:rFonts w:ascii="Calibri"/>
          <w:spacing w:val="1"/>
        </w:rPr>
        <w:t xml:space="preserve"> </w:t>
      </w:r>
      <w:r>
        <w:rPr>
          <w:rFonts w:ascii="Calibri"/>
        </w:rPr>
        <w:t>the</w:t>
      </w:r>
      <w:r>
        <w:rPr>
          <w:rFonts w:ascii="Calibri"/>
          <w:spacing w:val="-3"/>
        </w:rPr>
        <w:t xml:space="preserve"> </w:t>
      </w:r>
      <w:r>
        <w:rPr>
          <w:rFonts w:ascii="Calibri"/>
        </w:rPr>
        <w:t>panel</w:t>
      </w:r>
      <w:r>
        <w:rPr>
          <w:rFonts w:ascii="Calibri"/>
          <w:spacing w:val="-1"/>
        </w:rPr>
        <w:t xml:space="preserve"> </w:t>
      </w:r>
      <w:r>
        <w:rPr>
          <w:rFonts w:ascii="Calibri"/>
        </w:rPr>
        <w:t>to</w:t>
      </w:r>
      <w:r>
        <w:rPr>
          <w:rFonts w:ascii="Calibri"/>
          <w:spacing w:val="1"/>
        </w:rPr>
        <w:t xml:space="preserve"> </w:t>
      </w:r>
      <w:r>
        <w:rPr>
          <w:rFonts w:ascii="Calibri"/>
        </w:rPr>
        <w:t>the</w:t>
      </w:r>
      <w:r>
        <w:rPr>
          <w:rFonts w:ascii="Calibri"/>
          <w:spacing w:val="-3"/>
        </w:rPr>
        <w:t xml:space="preserve"> </w:t>
      </w:r>
      <w:r>
        <w:rPr>
          <w:rFonts w:ascii="Calibri"/>
        </w:rPr>
        <w:t>edges</w:t>
      </w:r>
      <w:r>
        <w:rPr>
          <w:rFonts w:ascii="Calibri"/>
          <w:spacing w:val="-3"/>
        </w:rPr>
        <w:t xml:space="preserve"> </w:t>
      </w:r>
      <w:r>
        <w:rPr>
          <w:rFonts w:ascii="Calibri"/>
        </w:rPr>
        <w:t>using</w:t>
      </w:r>
      <w:r>
        <w:rPr>
          <w:rFonts w:ascii="Calibri"/>
          <w:spacing w:val="-1"/>
        </w:rPr>
        <w:t xml:space="preserve"> </w:t>
      </w:r>
      <w:r>
        <w:rPr>
          <w:rFonts w:ascii="Calibri"/>
        </w:rPr>
        <w:t>a</w:t>
      </w:r>
      <w:r>
        <w:rPr>
          <w:rFonts w:ascii="Calibri"/>
          <w:spacing w:val="-3"/>
        </w:rPr>
        <w:t xml:space="preserve"> </w:t>
      </w:r>
      <w:r>
        <w:rPr>
          <w:rFonts w:ascii="Calibri"/>
        </w:rPr>
        <w:t>J-roller</w:t>
      </w:r>
      <w:r>
        <w:rPr>
          <w:rFonts w:ascii="Calibri"/>
          <w:spacing w:val="-3"/>
        </w:rPr>
        <w:t xml:space="preserve"> </w:t>
      </w:r>
      <w:r>
        <w:rPr>
          <w:rFonts w:ascii="Calibri"/>
        </w:rPr>
        <w:t>or heavy rag (Fig.</w:t>
      </w:r>
      <w:r>
        <w:rPr>
          <w:rFonts w:ascii="Calibri"/>
          <w:spacing w:val="-4"/>
        </w:rPr>
        <w:t xml:space="preserve"> </w:t>
      </w:r>
      <w:r>
        <w:rPr>
          <w:rFonts w:ascii="Calibri"/>
        </w:rPr>
        <w:t>9).</w:t>
      </w:r>
    </w:p>
    <w:p w14:paraId="333D93EB" w14:textId="77777777" w:rsidR="00013096" w:rsidRDefault="00286535">
      <w:pPr>
        <w:tabs>
          <w:tab w:val="left" w:pos="3721"/>
        </w:tabs>
        <w:ind w:left="102"/>
        <w:rPr>
          <w:rFonts w:ascii="Calibri" w:eastAsia="Calibri" w:hAnsi="Calibri" w:cs="Calibri"/>
          <w:sz w:val="20"/>
          <w:szCs w:val="20"/>
        </w:rPr>
      </w:pPr>
      <w:r>
        <w:rPr>
          <w:rFonts w:ascii="Calibri"/>
          <w:noProof/>
          <w:sz w:val="20"/>
        </w:rPr>
        <w:drawing>
          <wp:inline distT="0" distB="0" distL="0" distR="0" wp14:anchorId="333D9425" wp14:editId="333D9426">
            <wp:extent cx="2168563" cy="2117502"/>
            <wp:effectExtent l="0" t="0" r="0" b="0"/>
            <wp:docPr id="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18" cstate="print"/>
                    <a:stretch>
                      <a:fillRect/>
                    </a:stretch>
                  </pic:blipFill>
                  <pic:spPr>
                    <a:xfrm>
                      <a:off x="0" y="0"/>
                      <a:ext cx="2168563" cy="2117502"/>
                    </a:xfrm>
                    <a:prstGeom prst="rect">
                      <a:avLst/>
                    </a:prstGeom>
                  </pic:spPr>
                </pic:pic>
              </a:graphicData>
            </a:graphic>
          </wp:inline>
        </w:drawing>
      </w:r>
      <w:r>
        <w:rPr>
          <w:rFonts w:ascii="Calibri"/>
          <w:sz w:val="20"/>
        </w:rPr>
        <w:tab/>
      </w:r>
      <w:r>
        <w:rPr>
          <w:rFonts w:ascii="Calibri"/>
          <w:noProof/>
          <w:sz w:val="20"/>
        </w:rPr>
        <w:drawing>
          <wp:inline distT="0" distB="0" distL="0" distR="0" wp14:anchorId="333D9427" wp14:editId="333D9428">
            <wp:extent cx="2069445" cy="2117502"/>
            <wp:effectExtent l="0" t="0" r="0" b="0"/>
            <wp:docPr id="1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jpeg"/>
                    <pic:cNvPicPr/>
                  </pic:nvPicPr>
                  <pic:blipFill>
                    <a:blip r:embed="rId19" cstate="print"/>
                    <a:stretch>
                      <a:fillRect/>
                    </a:stretch>
                  </pic:blipFill>
                  <pic:spPr>
                    <a:xfrm>
                      <a:off x="0" y="0"/>
                      <a:ext cx="2069445" cy="2117502"/>
                    </a:xfrm>
                    <a:prstGeom prst="rect">
                      <a:avLst/>
                    </a:prstGeom>
                  </pic:spPr>
                </pic:pic>
              </a:graphicData>
            </a:graphic>
          </wp:inline>
        </w:drawing>
      </w:r>
      <w:r>
        <w:rPr>
          <w:rFonts w:ascii="Times New Roman"/>
          <w:spacing w:val="84"/>
          <w:sz w:val="20"/>
        </w:rPr>
        <w:t xml:space="preserve"> </w:t>
      </w:r>
      <w:r>
        <w:rPr>
          <w:rFonts w:ascii="Calibri"/>
          <w:noProof/>
          <w:spacing w:val="84"/>
          <w:position w:val="1"/>
          <w:sz w:val="20"/>
        </w:rPr>
        <w:drawing>
          <wp:inline distT="0" distB="0" distL="0" distR="0" wp14:anchorId="333D9429" wp14:editId="333D942A">
            <wp:extent cx="2116404" cy="2113407"/>
            <wp:effectExtent l="0" t="0" r="0" b="0"/>
            <wp:docPr id="1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jpeg"/>
                    <pic:cNvPicPr/>
                  </pic:nvPicPr>
                  <pic:blipFill>
                    <a:blip r:embed="rId20" cstate="print"/>
                    <a:stretch>
                      <a:fillRect/>
                    </a:stretch>
                  </pic:blipFill>
                  <pic:spPr>
                    <a:xfrm>
                      <a:off x="0" y="0"/>
                      <a:ext cx="2116404" cy="2113407"/>
                    </a:xfrm>
                    <a:prstGeom prst="rect">
                      <a:avLst/>
                    </a:prstGeom>
                  </pic:spPr>
                </pic:pic>
              </a:graphicData>
            </a:graphic>
          </wp:inline>
        </w:drawing>
      </w:r>
    </w:p>
    <w:p w14:paraId="333D93EC" w14:textId="77777777" w:rsidR="00013096" w:rsidRDefault="00286535">
      <w:pPr>
        <w:pStyle w:val="Heading1"/>
        <w:tabs>
          <w:tab w:val="left" w:pos="3794"/>
          <w:tab w:val="left" w:pos="7159"/>
        </w:tabs>
        <w:spacing w:before="59"/>
        <w:ind w:left="121"/>
        <w:rPr>
          <w:rFonts w:ascii="Arial"/>
        </w:rPr>
      </w:pPr>
      <w:r>
        <w:rPr>
          <w:rFonts w:ascii="Arial"/>
        </w:rPr>
        <w:t>Figure</w:t>
      </w:r>
      <w:r>
        <w:rPr>
          <w:rFonts w:ascii="Arial"/>
          <w:spacing w:val="-3"/>
        </w:rPr>
        <w:t xml:space="preserve"> </w:t>
      </w:r>
      <w:r>
        <w:rPr>
          <w:rFonts w:ascii="Arial"/>
        </w:rPr>
        <w:t>7</w:t>
      </w:r>
      <w:r>
        <w:rPr>
          <w:rFonts w:ascii="Arial"/>
        </w:rPr>
        <w:tab/>
        <w:t>Figure</w:t>
      </w:r>
      <w:r>
        <w:rPr>
          <w:rFonts w:ascii="Arial"/>
          <w:spacing w:val="-8"/>
        </w:rPr>
        <w:t xml:space="preserve"> </w:t>
      </w:r>
      <w:r>
        <w:rPr>
          <w:rFonts w:ascii="Arial"/>
        </w:rPr>
        <w:t>8</w:t>
      </w:r>
      <w:r>
        <w:rPr>
          <w:rFonts w:ascii="Arial"/>
        </w:rPr>
        <w:tab/>
        <w:t>Figure</w:t>
      </w:r>
      <w:r>
        <w:rPr>
          <w:rFonts w:ascii="Arial"/>
          <w:spacing w:val="-9"/>
        </w:rPr>
        <w:t xml:space="preserve"> </w:t>
      </w:r>
      <w:r>
        <w:rPr>
          <w:rFonts w:ascii="Arial"/>
        </w:rPr>
        <w:t>9</w:t>
      </w:r>
    </w:p>
    <w:p w14:paraId="333D93ED" w14:textId="77777777" w:rsidR="00A21865" w:rsidRDefault="00A21865">
      <w:pPr>
        <w:pStyle w:val="Heading1"/>
        <w:tabs>
          <w:tab w:val="left" w:pos="3794"/>
          <w:tab w:val="left" w:pos="7159"/>
        </w:tabs>
        <w:spacing w:before="59"/>
        <w:ind w:left="121"/>
        <w:rPr>
          <w:rFonts w:ascii="Arial" w:eastAsia="Arial" w:hAnsi="Arial" w:cs="Arial"/>
          <w:b w:val="0"/>
          <w:bCs w:val="0"/>
        </w:rPr>
      </w:pPr>
    </w:p>
    <w:p w14:paraId="333D93EE" w14:textId="77777777" w:rsidR="00013096" w:rsidRDefault="00286535">
      <w:pPr>
        <w:pStyle w:val="ListParagraph"/>
        <w:numPr>
          <w:ilvl w:val="0"/>
          <w:numId w:val="2"/>
        </w:numPr>
        <w:tabs>
          <w:tab w:val="left" w:pos="729"/>
        </w:tabs>
        <w:spacing w:before="37"/>
        <w:ind w:left="728"/>
        <w:jc w:val="left"/>
        <w:rPr>
          <w:rFonts w:ascii="Calibri" w:eastAsia="Calibri" w:hAnsi="Calibri" w:cs="Calibri"/>
        </w:rPr>
      </w:pPr>
      <w:r>
        <w:rPr>
          <w:rFonts w:ascii="Calibri"/>
        </w:rPr>
        <w:t>Verify openings in panel for plumbing match the plumbing in the shower</w:t>
      </w:r>
      <w:r>
        <w:rPr>
          <w:rFonts w:ascii="Calibri"/>
          <w:spacing w:val="-27"/>
        </w:rPr>
        <w:t xml:space="preserve"> </w:t>
      </w:r>
      <w:r>
        <w:rPr>
          <w:rFonts w:ascii="Calibri"/>
        </w:rPr>
        <w:t>space.</w:t>
      </w:r>
    </w:p>
    <w:p w14:paraId="333D93EF" w14:textId="77777777" w:rsidR="00013096" w:rsidRDefault="00013096">
      <w:pPr>
        <w:spacing w:before="7"/>
        <w:rPr>
          <w:rFonts w:ascii="Calibri" w:eastAsia="Calibri" w:hAnsi="Calibri" w:cs="Calibri"/>
          <w:sz w:val="16"/>
          <w:szCs w:val="16"/>
        </w:rPr>
      </w:pPr>
    </w:p>
    <w:p w14:paraId="333D93F0" w14:textId="77777777" w:rsidR="00013096" w:rsidRDefault="00286535">
      <w:pPr>
        <w:pStyle w:val="ListParagraph"/>
        <w:numPr>
          <w:ilvl w:val="0"/>
          <w:numId w:val="2"/>
        </w:numPr>
        <w:tabs>
          <w:tab w:val="left" w:pos="729"/>
        </w:tabs>
        <w:ind w:left="728"/>
        <w:jc w:val="left"/>
        <w:rPr>
          <w:rFonts w:ascii="Calibri" w:eastAsia="Calibri" w:hAnsi="Calibri" w:cs="Calibri"/>
        </w:rPr>
      </w:pPr>
      <w:r>
        <w:rPr>
          <w:rFonts w:ascii="Calibri" w:eastAsia="Calibri" w:hAnsi="Calibri" w:cs="Calibri"/>
        </w:rPr>
        <w:t>Allow adhesive to set up per manufacturer’s</w:t>
      </w:r>
      <w:r>
        <w:rPr>
          <w:rFonts w:ascii="Calibri" w:eastAsia="Calibri" w:hAnsi="Calibri" w:cs="Calibri"/>
          <w:spacing w:val="-22"/>
        </w:rPr>
        <w:t xml:space="preserve"> </w:t>
      </w:r>
      <w:r>
        <w:rPr>
          <w:rFonts w:ascii="Calibri" w:eastAsia="Calibri" w:hAnsi="Calibri" w:cs="Calibri"/>
        </w:rPr>
        <w:t>recommendations.</w:t>
      </w:r>
    </w:p>
    <w:p w14:paraId="333D93F1" w14:textId="77777777" w:rsidR="00013096" w:rsidRDefault="00286535">
      <w:pPr>
        <w:pStyle w:val="ListParagraph"/>
        <w:numPr>
          <w:ilvl w:val="0"/>
          <w:numId w:val="2"/>
        </w:numPr>
        <w:tabs>
          <w:tab w:val="left" w:pos="729"/>
        </w:tabs>
        <w:spacing w:before="197"/>
        <w:ind w:left="728"/>
        <w:jc w:val="left"/>
        <w:rPr>
          <w:rFonts w:ascii="Calibri" w:eastAsia="Calibri" w:hAnsi="Calibri" w:cs="Calibri"/>
        </w:rPr>
      </w:pPr>
      <w:r>
        <w:rPr>
          <w:rFonts w:ascii="Calibri"/>
        </w:rPr>
        <w:t>Repeat process for other side</w:t>
      </w:r>
      <w:r>
        <w:rPr>
          <w:rFonts w:ascii="Calibri"/>
          <w:spacing w:val="-13"/>
        </w:rPr>
        <w:t xml:space="preserve"> </w:t>
      </w:r>
      <w:r>
        <w:rPr>
          <w:rFonts w:ascii="Calibri"/>
        </w:rPr>
        <w:t>panel.</w:t>
      </w:r>
    </w:p>
    <w:p w14:paraId="333D93F2" w14:textId="77777777" w:rsidR="00013096" w:rsidRDefault="00013096">
      <w:pPr>
        <w:spacing w:before="7"/>
        <w:rPr>
          <w:rFonts w:ascii="Calibri" w:eastAsia="Calibri" w:hAnsi="Calibri" w:cs="Calibri"/>
          <w:sz w:val="16"/>
          <w:szCs w:val="16"/>
        </w:rPr>
      </w:pPr>
    </w:p>
    <w:p w14:paraId="333D93F3" w14:textId="77777777" w:rsidR="00013096" w:rsidRDefault="00286535">
      <w:pPr>
        <w:pStyle w:val="ListParagraph"/>
        <w:numPr>
          <w:ilvl w:val="0"/>
          <w:numId w:val="2"/>
        </w:numPr>
        <w:tabs>
          <w:tab w:val="left" w:pos="729"/>
        </w:tabs>
        <w:ind w:left="728"/>
        <w:jc w:val="left"/>
        <w:rPr>
          <w:rFonts w:ascii="Calibri" w:eastAsia="Calibri" w:hAnsi="Calibri" w:cs="Calibri"/>
        </w:rPr>
      </w:pPr>
      <w:r>
        <w:rPr>
          <w:rFonts w:ascii="Calibri"/>
        </w:rPr>
        <w:t>Apply adhesive to back wall per adhesive</w:t>
      </w:r>
      <w:r>
        <w:rPr>
          <w:rFonts w:ascii="Calibri"/>
          <w:spacing w:val="-18"/>
        </w:rPr>
        <w:t xml:space="preserve"> </w:t>
      </w:r>
      <w:r>
        <w:rPr>
          <w:rFonts w:ascii="Calibri"/>
        </w:rPr>
        <w:t>instructions.</w:t>
      </w:r>
    </w:p>
    <w:p w14:paraId="333D93F4" w14:textId="77777777" w:rsidR="00013096" w:rsidRDefault="00286535">
      <w:pPr>
        <w:pStyle w:val="ListParagraph"/>
        <w:numPr>
          <w:ilvl w:val="0"/>
          <w:numId w:val="2"/>
        </w:numPr>
        <w:tabs>
          <w:tab w:val="left" w:pos="729"/>
        </w:tabs>
        <w:spacing w:before="197"/>
        <w:ind w:left="728" w:right="203"/>
        <w:jc w:val="left"/>
        <w:rPr>
          <w:rFonts w:ascii="Calibri" w:eastAsia="Calibri" w:hAnsi="Calibri" w:cs="Calibri"/>
        </w:rPr>
      </w:pPr>
      <w:r>
        <w:rPr>
          <w:rFonts w:ascii="Calibri"/>
        </w:rPr>
        <w:t>Apply back wall panel, making sure to align the pattern on both sides. The back panel will overlap the folded portion of the two side</w:t>
      </w:r>
      <w:r>
        <w:rPr>
          <w:rFonts w:ascii="Calibri"/>
          <w:spacing w:val="-13"/>
        </w:rPr>
        <w:t xml:space="preserve"> </w:t>
      </w:r>
      <w:r>
        <w:rPr>
          <w:rFonts w:ascii="Calibri"/>
        </w:rPr>
        <w:t>panels.</w:t>
      </w:r>
    </w:p>
    <w:p w14:paraId="333D93F5" w14:textId="77777777" w:rsidR="00013096" w:rsidRDefault="00013096">
      <w:pPr>
        <w:spacing w:before="7"/>
        <w:rPr>
          <w:rFonts w:ascii="Calibri" w:eastAsia="Calibri" w:hAnsi="Calibri" w:cs="Calibri"/>
          <w:sz w:val="16"/>
          <w:szCs w:val="16"/>
        </w:rPr>
      </w:pPr>
    </w:p>
    <w:p w14:paraId="333D93F6" w14:textId="77777777" w:rsidR="00013096" w:rsidRDefault="00286535">
      <w:pPr>
        <w:pStyle w:val="ListParagraph"/>
        <w:numPr>
          <w:ilvl w:val="0"/>
          <w:numId w:val="2"/>
        </w:numPr>
        <w:tabs>
          <w:tab w:val="left" w:pos="729"/>
        </w:tabs>
        <w:ind w:left="728" w:right="342"/>
        <w:jc w:val="left"/>
        <w:rPr>
          <w:rFonts w:ascii="Calibri" w:eastAsia="Calibri" w:hAnsi="Calibri" w:cs="Calibri"/>
        </w:rPr>
      </w:pPr>
      <w:r>
        <w:rPr>
          <w:rFonts w:ascii="Calibri"/>
        </w:rPr>
        <w:t>Smooth out any trapped air in the center of the back panel to the edges using a J-roller or heavy rag. Clean up excess adhesive with warm soapy water. DO NOT use solvent based cleaners on MirroFlex</w:t>
      </w:r>
      <w:r>
        <w:rPr>
          <w:rFonts w:ascii="Calibri"/>
          <w:spacing w:val="8"/>
        </w:rPr>
        <w:t xml:space="preserve"> </w:t>
      </w:r>
      <w:r>
        <w:rPr>
          <w:rFonts w:ascii="Calibri"/>
        </w:rPr>
        <w:t>product.</w:t>
      </w:r>
    </w:p>
    <w:p w14:paraId="333D93F7" w14:textId="77777777" w:rsidR="00013096" w:rsidRDefault="00013096">
      <w:pPr>
        <w:spacing w:before="7"/>
        <w:rPr>
          <w:rFonts w:ascii="Calibri" w:eastAsia="Calibri" w:hAnsi="Calibri" w:cs="Calibri"/>
          <w:sz w:val="16"/>
          <w:szCs w:val="16"/>
        </w:rPr>
      </w:pPr>
    </w:p>
    <w:p w14:paraId="333D93F8" w14:textId="77777777" w:rsidR="00013096" w:rsidRDefault="00286535">
      <w:pPr>
        <w:pStyle w:val="ListParagraph"/>
        <w:numPr>
          <w:ilvl w:val="0"/>
          <w:numId w:val="2"/>
        </w:numPr>
        <w:tabs>
          <w:tab w:val="left" w:pos="729"/>
        </w:tabs>
        <w:ind w:left="728" w:right="662"/>
        <w:jc w:val="left"/>
        <w:rPr>
          <w:rFonts w:ascii="Calibri" w:eastAsia="Calibri" w:hAnsi="Calibri" w:cs="Calibri"/>
        </w:rPr>
      </w:pPr>
      <w:r>
        <w:rPr>
          <w:rFonts w:ascii="Calibri" w:eastAsia="Calibri" w:hAnsi="Calibri" w:cs="Calibri"/>
        </w:rPr>
        <w:t>If panels have slight movement, masking tape or painter’s tape can be used to hold panels in place until adhesive</w:t>
      </w:r>
      <w:r>
        <w:rPr>
          <w:rFonts w:ascii="Calibri" w:eastAsia="Calibri" w:hAnsi="Calibri" w:cs="Calibri"/>
          <w:spacing w:val="-3"/>
        </w:rPr>
        <w:t xml:space="preserve"> </w:t>
      </w:r>
      <w:r>
        <w:rPr>
          <w:rFonts w:ascii="Calibri" w:eastAsia="Calibri" w:hAnsi="Calibri" w:cs="Calibri"/>
        </w:rPr>
        <w:t>dries.</w:t>
      </w:r>
    </w:p>
    <w:p w14:paraId="333D93F9" w14:textId="77777777" w:rsidR="00013096" w:rsidRDefault="00013096">
      <w:pPr>
        <w:rPr>
          <w:rFonts w:ascii="Calibri" w:eastAsia="Calibri" w:hAnsi="Calibri" w:cs="Calibri"/>
        </w:rPr>
      </w:pPr>
    </w:p>
    <w:p w14:paraId="333D93FA" w14:textId="77777777" w:rsidR="0080536C" w:rsidRDefault="0080536C">
      <w:pPr>
        <w:rPr>
          <w:rFonts w:ascii="Calibri" w:eastAsia="Calibri" w:hAnsi="Calibri" w:cs="Calibri"/>
        </w:rPr>
      </w:pPr>
      <w:r>
        <w:rPr>
          <w:rFonts w:ascii="Calibri" w:eastAsia="Calibri" w:hAnsi="Calibri" w:cs="Calibri"/>
        </w:rPr>
        <w:br w:type="page"/>
      </w:r>
    </w:p>
    <w:p w14:paraId="333D93FB" w14:textId="77777777" w:rsidR="00013096" w:rsidRDefault="00013096">
      <w:pPr>
        <w:rPr>
          <w:rFonts w:ascii="Calibri" w:eastAsia="Calibri" w:hAnsi="Calibri" w:cs="Calibri"/>
        </w:rPr>
      </w:pPr>
    </w:p>
    <w:p w14:paraId="333D93FC" w14:textId="77777777" w:rsidR="00013096" w:rsidRDefault="00286535">
      <w:pPr>
        <w:spacing w:before="135" w:line="290" w:lineRule="exact"/>
        <w:ind w:left="100" w:right="221"/>
        <w:rPr>
          <w:rFonts w:ascii="Calibri" w:eastAsia="Calibri" w:hAnsi="Calibri" w:cs="Calibri"/>
          <w:sz w:val="24"/>
          <w:szCs w:val="24"/>
        </w:rPr>
      </w:pPr>
      <w:r>
        <w:rPr>
          <w:rFonts w:ascii="Calibri" w:eastAsia="Calibri" w:hAnsi="Calibri" w:cs="Calibri"/>
          <w:b/>
          <w:bCs/>
          <w:sz w:val="24"/>
          <w:szCs w:val="24"/>
          <w:u w:val="thick" w:color="000000"/>
        </w:rPr>
        <w:t>INSTALLATION –</w:t>
      </w:r>
      <w:r>
        <w:rPr>
          <w:rFonts w:ascii="Calibri" w:eastAsia="Calibri" w:hAnsi="Calibri" w:cs="Calibri"/>
          <w:b/>
          <w:bCs/>
          <w:spacing w:val="-15"/>
          <w:sz w:val="24"/>
          <w:szCs w:val="24"/>
          <w:u w:val="thick" w:color="000000"/>
        </w:rPr>
        <w:t xml:space="preserve"> </w:t>
      </w:r>
      <w:r>
        <w:rPr>
          <w:rFonts w:ascii="Calibri" w:eastAsia="Calibri" w:hAnsi="Calibri" w:cs="Calibri"/>
          <w:b/>
          <w:bCs/>
          <w:sz w:val="24"/>
          <w:szCs w:val="24"/>
          <w:u w:val="thick" w:color="000000"/>
        </w:rPr>
        <w:t>FINISHING:</w:t>
      </w:r>
    </w:p>
    <w:p w14:paraId="333D93FD" w14:textId="77777777" w:rsidR="00013096" w:rsidRDefault="00286535">
      <w:pPr>
        <w:pStyle w:val="ListParagraph"/>
        <w:numPr>
          <w:ilvl w:val="0"/>
          <w:numId w:val="1"/>
        </w:numPr>
        <w:tabs>
          <w:tab w:val="left" w:pos="729"/>
        </w:tabs>
        <w:spacing w:line="266" w:lineRule="exact"/>
        <w:rPr>
          <w:rFonts w:ascii="Calibri" w:eastAsia="Calibri" w:hAnsi="Calibri" w:cs="Calibri"/>
        </w:rPr>
      </w:pPr>
      <w:r>
        <w:rPr>
          <w:rFonts w:ascii="Calibri"/>
        </w:rPr>
        <w:t>Add finishing trim to panels before panel adhesive</w:t>
      </w:r>
      <w:r>
        <w:rPr>
          <w:rFonts w:ascii="Calibri"/>
          <w:spacing w:val="-17"/>
        </w:rPr>
        <w:t xml:space="preserve"> </w:t>
      </w:r>
      <w:r>
        <w:rPr>
          <w:rFonts w:ascii="Calibri"/>
        </w:rPr>
        <w:t>dries.</w:t>
      </w:r>
    </w:p>
    <w:p w14:paraId="333D93FE" w14:textId="77777777" w:rsidR="00013096" w:rsidRDefault="00286535">
      <w:pPr>
        <w:pStyle w:val="ListParagraph"/>
        <w:numPr>
          <w:ilvl w:val="0"/>
          <w:numId w:val="1"/>
        </w:numPr>
        <w:tabs>
          <w:tab w:val="left" w:pos="729"/>
        </w:tabs>
        <w:spacing w:before="197"/>
        <w:rPr>
          <w:rFonts w:ascii="Calibri" w:eastAsia="Calibri" w:hAnsi="Calibri" w:cs="Calibri"/>
        </w:rPr>
      </w:pPr>
      <w:r>
        <w:rPr>
          <w:rFonts w:ascii="Calibri"/>
        </w:rPr>
        <w:t>Cut finishing trim to size if</w:t>
      </w:r>
      <w:r>
        <w:rPr>
          <w:rFonts w:ascii="Calibri"/>
          <w:spacing w:val="-11"/>
        </w:rPr>
        <w:t xml:space="preserve"> </w:t>
      </w:r>
      <w:r>
        <w:rPr>
          <w:rFonts w:ascii="Calibri"/>
        </w:rPr>
        <w:t>necessary.</w:t>
      </w:r>
    </w:p>
    <w:p w14:paraId="333D93FF" w14:textId="77777777" w:rsidR="00013096" w:rsidRDefault="00013096">
      <w:pPr>
        <w:spacing w:before="7"/>
        <w:rPr>
          <w:rFonts w:ascii="Calibri" w:eastAsia="Calibri" w:hAnsi="Calibri" w:cs="Calibri"/>
          <w:sz w:val="16"/>
          <w:szCs w:val="16"/>
        </w:rPr>
      </w:pPr>
    </w:p>
    <w:p w14:paraId="333D9400" w14:textId="77777777" w:rsidR="00013096" w:rsidRDefault="00286535">
      <w:pPr>
        <w:pStyle w:val="ListParagraph"/>
        <w:numPr>
          <w:ilvl w:val="0"/>
          <w:numId w:val="1"/>
        </w:numPr>
        <w:tabs>
          <w:tab w:val="left" w:pos="729"/>
        </w:tabs>
        <w:ind w:right="125"/>
        <w:rPr>
          <w:rFonts w:ascii="Calibri" w:eastAsia="Calibri" w:hAnsi="Calibri" w:cs="Calibri"/>
        </w:rPr>
      </w:pPr>
      <w:r>
        <w:rPr>
          <w:rFonts w:ascii="Calibri"/>
        </w:rPr>
        <w:t>It</w:t>
      </w:r>
      <w:r>
        <w:rPr>
          <w:rFonts w:ascii="Calibri"/>
          <w:spacing w:val="-4"/>
        </w:rPr>
        <w:t xml:space="preserve"> </w:t>
      </w:r>
      <w:r>
        <w:rPr>
          <w:rFonts w:ascii="Calibri"/>
        </w:rPr>
        <w:t>is</w:t>
      </w:r>
      <w:r>
        <w:rPr>
          <w:rFonts w:ascii="Calibri"/>
          <w:spacing w:val="-3"/>
        </w:rPr>
        <w:t xml:space="preserve"> </w:t>
      </w:r>
      <w:r>
        <w:rPr>
          <w:rFonts w:ascii="Calibri"/>
        </w:rPr>
        <w:t>recommended</w:t>
      </w:r>
      <w:r>
        <w:rPr>
          <w:rFonts w:ascii="Calibri"/>
          <w:spacing w:val="-4"/>
        </w:rPr>
        <w:t xml:space="preserve"> </w:t>
      </w:r>
      <w:r>
        <w:rPr>
          <w:rFonts w:ascii="Calibri"/>
        </w:rPr>
        <w:t>that</w:t>
      </w:r>
      <w:r>
        <w:rPr>
          <w:rFonts w:ascii="Calibri"/>
          <w:spacing w:val="-4"/>
        </w:rPr>
        <w:t xml:space="preserve"> </w:t>
      </w:r>
      <w:r>
        <w:rPr>
          <w:rFonts w:ascii="Calibri"/>
        </w:rPr>
        <w:t>you</w:t>
      </w:r>
      <w:r>
        <w:rPr>
          <w:rFonts w:ascii="Calibri"/>
          <w:spacing w:val="-4"/>
        </w:rPr>
        <w:t xml:space="preserve"> </w:t>
      </w:r>
      <w:r>
        <w:rPr>
          <w:rFonts w:ascii="Calibri"/>
        </w:rPr>
        <w:t>apply</w:t>
      </w:r>
      <w:r>
        <w:rPr>
          <w:rFonts w:ascii="Calibri"/>
          <w:spacing w:val="-2"/>
        </w:rPr>
        <w:t xml:space="preserve"> </w:t>
      </w:r>
      <w:r>
        <w:rPr>
          <w:rFonts w:ascii="Calibri"/>
        </w:rPr>
        <w:t>a</w:t>
      </w:r>
      <w:r>
        <w:rPr>
          <w:rFonts w:ascii="Calibri"/>
          <w:spacing w:val="-3"/>
        </w:rPr>
        <w:t xml:space="preserve"> </w:t>
      </w:r>
      <w:r>
        <w:rPr>
          <w:rFonts w:ascii="Calibri"/>
        </w:rPr>
        <w:t>bead</w:t>
      </w:r>
      <w:r>
        <w:rPr>
          <w:rFonts w:ascii="Calibri"/>
          <w:spacing w:val="1"/>
        </w:rPr>
        <w:t xml:space="preserve"> </w:t>
      </w:r>
      <w:r>
        <w:rPr>
          <w:rFonts w:ascii="Calibri"/>
        </w:rPr>
        <w:t>of</w:t>
      </w:r>
      <w:r>
        <w:rPr>
          <w:rFonts w:ascii="Calibri"/>
          <w:spacing w:val="-3"/>
        </w:rPr>
        <w:t xml:space="preserve"> </w:t>
      </w:r>
      <w:r>
        <w:rPr>
          <w:rFonts w:ascii="Calibri"/>
        </w:rPr>
        <w:t>silicone</w:t>
      </w:r>
      <w:r>
        <w:rPr>
          <w:rFonts w:ascii="Calibri"/>
          <w:spacing w:val="-3"/>
        </w:rPr>
        <w:t xml:space="preserve"> </w:t>
      </w:r>
      <w:r>
        <w:rPr>
          <w:rFonts w:ascii="Calibri"/>
        </w:rPr>
        <w:t>to</w:t>
      </w:r>
      <w:r>
        <w:rPr>
          <w:rFonts w:ascii="Calibri"/>
          <w:spacing w:val="1"/>
        </w:rPr>
        <w:t xml:space="preserve"> </w:t>
      </w:r>
      <w:r>
        <w:rPr>
          <w:rFonts w:ascii="Calibri"/>
        </w:rPr>
        <w:t>the</w:t>
      </w:r>
      <w:r>
        <w:rPr>
          <w:rFonts w:ascii="Calibri"/>
          <w:spacing w:val="-2"/>
        </w:rPr>
        <w:t xml:space="preserve"> </w:t>
      </w:r>
      <w:r>
        <w:rPr>
          <w:rFonts w:ascii="Calibri"/>
        </w:rPr>
        <w:t>inside</w:t>
      </w:r>
      <w:r>
        <w:rPr>
          <w:rFonts w:ascii="Calibri"/>
          <w:spacing w:val="-3"/>
        </w:rPr>
        <w:t xml:space="preserve"> </w:t>
      </w:r>
      <w:r>
        <w:rPr>
          <w:rFonts w:ascii="Calibri"/>
        </w:rPr>
        <w:t>of</w:t>
      </w:r>
      <w:r>
        <w:rPr>
          <w:rFonts w:ascii="Calibri"/>
          <w:spacing w:val="-3"/>
        </w:rPr>
        <w:t xml:space="preserve"> </w:t>
      </w:r>
      <w:r>
        <w:rPr>
          <w:rFonts w:ascii="Calibri"/>
        </w:rPr>
        <w:t>the</w:t>
      </w:r>
      <w:r>
        <w:rPr>
          <w:rFonts w:ascii="Calibri"/>
          <w:spacing w:val="-3"/>
        </w:rPr>
        <w:t xml:space="preserve"> </w:t>
      </w:r>
      <w:r>
        <w:rPr>
          <w:rFonts w:ascii="Calibri"/>
        </w:rPr>
        <w:t>trim</w:t>
      </w:r>
      <w:r>
        <w:rPr>
          <w:rFonts w:ascii="Calibri"/>
          <w:spacing w:val="-2"/>
        </w:rPr>
        <w:t xml:space="preserve"> </w:t>
      </w:r>
      <w:r>
        <w:rPr>
          <w:rFonts w:ascii="Calibri"/>
        </w:rPr>
        <w:t>to</w:t>
      </w:r>
      <w:r>
        <w:rPr>
          <w:rFonts w:ascii="Calibri"/>
          <w:spacing w:val="1"/>
        </w:rPr>
        <w:t xml:space="preserve"> </w:t>
      </w:r>
      <w:r>
        <w:rPr>
          <w:rFonts w:ascii="Calibri"/>
        </w:rPr>
        <w:t>provide</w:t>
      </w:r>
      <w:r>
        <w:rPr>
          <w:rFonts w:ascii="Calibri"/>
          <w:spacing w:val="-3"/>
        </w:rPr>
        <w:t xml:space="preserve"> </w:t>
      </w:r>
      <w:r>
        <w:rPr>
          <w:rFonts w:ascii="Calibri"/>
        </w:rPr>
        <w:t>a</w:t>
      </w:r>
      <w:r>
        <w:rPr>
          <w:rFonts w:ascii="Calibri"/>
          <w:spacing w:val="-3"/>
        </w:rPr>
        <w:t xml:space="preserve"> </w:t>
      </w:r>
      <w:r>
        <w:rPr>
          <w:rFonts w:ascii="Calibri"/>
        </w:rPr>
        <w:t>water</w:t>
      </w:r>
      <w:r>
        <w:rPr>
          <w:rFonts w:ascii="Calibri"/>
          <w:spacing w:val="-3"/>
        </w:rPr>
        <w:t xml:space="preserve"> </w:t>
      </w:r>
      <w:r>
        <w:rPr>
          <w:rFonts w:ascii="Calibri"/>
        </w:rPr>
        <w:t>tight</w:t>
      </w:r>
      <w:r>
        <w:rPr>
          <w:rFonts w:ascii="Calibri"/>
          <w:spacing w:val="-4"/>
        </w:rPr>
        <w:t xml:space="preserve"> </w:t>
      </w:r>
      <w:r>
        <w:rPr>
          <w:rFonts w:ascii="Calibri"/>
        </w:rPr>
        <w:t>seal</w:t>
      </w:r>
      <w:r>
        <w:rPr>
          <w:rFonts w:ascii="Calibri"/>
          <w:spacing w:val="-1"/>
        </w:rPr>
        <w:t xml:space="preserve"> </w:t>
      </w:r>
      <w:r>
        <w:rPr>
          <w:rFonts w:ascii="Calibri"/>
        </w:rPr>
        <w:t>(Fig. 10). Then, apply a bead of adhesive to back of trim to apply to wall (Fig. 11). Attach finishing trim to edge of side panels.</w:t>
      </w:r>
    </w:p>
    <w:p w14:paraId="333D9401" w14:textId="77777777" w:rsidR="00013096" w:rsidRDefault="00013096">
      <w:pPr>
        <w:spacing w:before="10"/>
        <w:rPr>
          <w:rFonts w:ascii="Calibri" w:eastAsia="Calibri" w:hAnsi="Calibri" w:cs="Calibri"/>
          <w:sz w:val="16"/>
          <w:szCs w:val="16"/>
        </w:rPr>
      </w:pPr>
    </w:p>
    <w:p w14:paraId="333D9402" w14:textId="77777777" w:rsidR="00013096" w:rsidRDefault="00286535">
      <w:pPr>
        <w:tabs>
          <w:tab w:val="left" w:pos="5591"/>
        </w:tabs>
        <w:ind w:left="1333"/>
        <w:rPr>
          <w:rFonts w:ascii="Calibri" w:eastAsia="Calibri" w:hAnsi="Calibri" w:cs="Calibri"/>
          <w:sz w:val="20"/>
          <w:szCs w:val="20"/>
        </w:rPr>
      </w:pPr>
      <w:r>
        <w:rPr>
          <w:rFonts w:ascii="Calibri"/>
          <w:noProof/>
          <w:sz w:val="20"/>
        </w:rPr>
        <w:drawing>
          <wp:inline distT="0" distB="0" distL="0" distR="0" wp14:anchorId="333D942B" wp14:editId="333D942C">
            <wp:extent cx="2237644" cy="2117502"/>
            <wp:effectExtent l="0" t="0" r="0" b="0"/>
            <wp:docPr id="15"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jpeg"/>
                    <pic:cNvPicPr/>
                  </pic:nvPicPr>
                  <pic:blipFill>
                    <a:blip r:embed="rId21" cstate="print"/>
                    <a:stretch>
                      <a:fillRect/>
                    </a:stretch>
                  </pic:blipFill>
                  <pic:spPr>
                    <a:xfrm>
                      <a:off x="0" y="0"/>
                      <a:ext cx="2237644" cy="2117502"/>
                    </a:xfrm>
                    <a:prstGeom prst="rect">
                      <a:avLst/>
                    </a:prstGeom>
                  </pic:spPr>
                </pic:pic>
              </a:graphicData>
            </a:graphic>
          </wp:inline>
        </w:drawing>
      </w:r>
      <w:r>
        <w:rPr>
          <w:rFonts w:ascii="Calibri"/>
          <w:sz w:val="20"/>
        </w:rPr>
        <w:tab/>
      </w:r>
      <w:r>
        <w:rPr>
          <w:rFonts w:ascii="Calibri"/>
          <w:noProof/>
          <w:sz w:val="20"/>
        </w:rPr>
        <w:drawing>
          <wp:inline distT="0" distB="0" distL="0" distR="0" wp14:anchorId="333D942D" wp14:editId="333D942E">
            <wp:extent cx="2515266" cy="2121598"/>
            <wp:effectExtent l="0" t="0" r="0" b="0"/>
            <wp:docPr id="17"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jpeg"/>
                    <pic:cNvPicPr/>
                  </pic:nvPicPr>
                  <pic:blipFill>
                    <a:blip r:embed="rId22" cstate="print"/>
                    <a:stretch>
                      <a:fillRect/>
                    </a:stretch>
                  </pic:blipFill>
                  <pic:spPr>
                    <a:xfrm>
                      <a:off x="0" y="0"/>
                      <a:ext cx="2515266" cy="2121598"/>
                    </a:xfrm>
                    <a:prstGeom prst="rect">
                      <a:avLst/>
                    </a:prstGeom>
                  </pic:spPr>
                </pic:pic>
              </a:graphicData>
            </a:graphic>
          </wp:inline>
        </w:drawing>
      </w:r>
    </w:p>
    <w:p w14:paraId="333D9403" w14:textId="77777777" w:rsidR="00013096" w:rsidRDefault="00286535">
      <w:pPr>
        <w:pStyle w:val="Heading1"/>
        <w:tabs>
          <w:tab w:val="left" w:pos="5606"/>
        </w:tabs>
        <w:spacing w:before="57"/>
        <w:ind w:left="1324" w:right="221"/>
        <w:rPr>
          <w:rFonts w:ascii="Arial" w:eastAsia="Arial" w:hAnsi="Arial" w:cs="Arial"/>
          <w:b w:val="0"/>
          <w:bCs w:val="0"/>
        </w:rPr>
      </w:pPr>
      <w:r>
        <w:rPr>
          <w:rFonts w:ascii="Arial"/>
        </w:rPr>
        <w:t>Figure</w:t>
      </w:r>
      <w:r>
        <w:rPr>
          <w:rFonts w:ascii="Arial"/>
          <w:spacing w:val="-1"/>
        </w:rPr>
        <w:t xml:space="preserve"> </w:t>
      </w:r>
      <w:r>
        <w:rPr>
          <w:rFonts w:ascii="Arial"/>
        </w:rPr>
        <w:t>10</w:t>
      </w:r>
      <w:r>
        <w:rPr>
          <w:rFonts w:ascii="Arial"/>
        </w:rPr>
        <w:tab/>
        <w:t>Figure</w:t>
      </w:r>
      <w:r>
        <w:rPr>
          <w:rFonts w:ascii="Arial"/>
          <w:spacing w:val="-7"/>
        </w:rPr>
        <w:t xml:space="preserve"> </w:t>
      </w:r>
      <w:r>
        <w:rPr>
          <w:rFonts w:ascii="Arial"/>
        </w:rPr>
        <w:t>11</w:t>
      </w:r>
    </w:p>
    <w:p w14:paraId="333D9404" w14:textId="77777777" w:rsidR="00013096" w:rsidRDefault="00013096">
      <w:pPr>
        <w:spacing w:before="3"/>
        <w:rPr>
          <w:rFonts w:ascii="Arial" w:eastAsia="Arial" w:hAnsi="Arial" w:cs="Arial"/>
          <w:b/>
          <w:bCs/>
          <w:sz w:val="20"/>
          <w:szCs w:val="20"/>
        </w:rPr>
      </w:pPr>
    </w:p>
    <w:p w14:paraId="333D9405" w14:textId="77777777" w:rsidR="00013096" w:rsidRDefault="00286535">
      <w:pPr>
        <w:pStyle w:val="ListParagraph"/>
        <w:numPr>
          <w:ilvl w:val="0"/>
          <w:numId w:val="1"/>
        </w:numPr>
        <w:tabs>
          <w:tab w:val="left" w:pos="729"/>
        </w:tabs>
        <w:spacing w:before="62"/>
        <w:ind w:right="746"/>
        <w:rPr>
          <w:rFonts w:ascii="Calibri" w:eastAsia="Calibri" w:hAnsi="Calibri" w:cs="Calibri"/>
        </w:rPr>
      </w:pPr>
      <w:r>
        <w:rPr>
          <w:rFonts w:ascii="Calibri" w:eastAsia="Calibri" w:hAnsi="Calibri" w:cs="Calibri"/>
        </w:rPr>
        <w:t>Seal</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rPr>
        <w:t>overlapping</w:t>
      </w:r>
      <w:r>
        <w:rPr>
          <w:rFonts w:ascii="Calibri" w:eastAsia="Calibri" w:hAnsi="Calibri" w:cs="Calibri"/>
          <w:spacing w:val="-1"/>
        </w:rPr>
        <w:t xml:space="preserve"> </w:t>
      </w:r>
      <w:r>
        <w:rPr>
          <w:rFonts w:ascii="Calibri" w:eastAsia="Calibri" w:hAnsi="Calibri" w:cs="Calibri"/>
        </w:rPr>
        <w:t>seams</w:t>
      </w:r>
      <w:r>
        <w:rPr>
          <w:rFonts w:ascii="Calibri" w:eastAsia="Calibri" w:hAnsi="Calibri" w:cs="Calibri"/>
          <w:spacing w:val="-3"/>
        </w:rPr>
        <w:t xml:space="preserve"> </w:t>
      </w:r>
      <w:r>
        <w:rPr>
          <w:rFonts w:ascii="Calibri" w:eastAsia="Calibri" w:hAnsi="Calibri" w:cs="Calibri"/>
        </w:rPr>
        <w:t>on</w:t>
      </w:r>
      <w:r>
        <w:rPr>
          <w:rFonts w:ascii="Calibri" w:eastAsia="Calibri" w:hAnsi="Calibri" w:cs="Calibri"/>
          <w:spacing w:val="-4"/>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rPr>
        <w:t>back</w:t>
      </w:r>
      <w:r>
        <w:rPr>
          <w:rFonts w:ascii="Calibri" w:eastAsia="Calibri" w:hAnsi="Calibri" w:cs="Calibri"/>
          <w:spacing w:val="-3"/>
        </w:rPr>
        <w:t xml:space="preserve"> </w:t>
      </w:r>
      <w:r>
        <w:rPr>
          <w:rFonts w:ascii="Calibri" w:eastAsia="Calibri" w:hAnsi="Calibri" w:cs="Calibri"/>
        </w:rPr>
        <w:t>wall</w:t>
      </w:r>
      <w:r>
        <w:rPr>
          <w:rFonts w:ascii="Calibri" w:eastAsia="Calibri" w:hAnsi="Calibri" w:cs="Calibri"/>
          <w:spacing w:val="-1"/>
        </w:rPr>
        <w:t xml:space="preserve"> </w:t>
      </w:r>
      <w:r>
        <w:rPr>
          <w:rFonts w:ascii="Calibri" w:eastAsia="Calibri" w:hAnsi="Calibri" w:cs="Calibri"/>
        </w:rPr>
        <w:t>by</w:t>
      </w:r>
      <w:r>
        <w:rPr>
          <w:rFonts w:ascii="Calibri" w:eastAsia="Calibri" w:hAnsi="Calibri" w:cs="Calibri"/>
          <w:spacing w:val="-2"/>
        </w:rPr>
        <w:t xml:space="preserve"> </w:t>
      </w:r>
      <w:r>
        <w:rPr>
          <w:rFonts w:ascii="Calibri" w:eastAsia="Calibri" w:hAnsi="Calibri" w:cs="Calibri"/>
        </w:rPr>
        <w:t>applying</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rPr>
        <w:t>heavy</w:t>
      </w:r>
      <w:r>
        <w:rPr>
          <w:rFonts w:ascii="Calibri" w:eastAsia="Calibri" w:hAnsi="Calibri" w:cs="Calibri"/>
          <w:spacing w:val="-2"/>
        </w:rPr>
        <w:t xml:space="preserve"> </w:t>
      </w:r>
      <w:r>
        <w:rPr>
          <w:rFonts w:ascii="Calibri" w:eastAsia="Calibri" w:hAnsi="Calibri" w:cs="Calibri"/>
        </w:rPr>
        <w:t>bead</w:t>
      </w:r>
      <w:r>
        <w:rPr>
          <w:rFonts w:ascii="Calibri" w:eastAsia="Calibri" w:hAnsi="Calibri" w:cs="Calibri"/>
          <w:spacing w:val="-4"/>
        </w:rPr>
        <w:t xml:space="preserve"> </w:t>
      </w:r>
      <w:r>
        <w:rPr>
          <w:rFonts w:ascii="Calibri" w:eastAsia="Calibri" w:hAnsi="Calibri" w:cs="Calibri"/>
        </w:rPr>
        <w:t>of</w:t>
      </w:r>
      <w:r>
        <w:rPr>
          <w:rFonts w:ascii="Calibri" w:eastAsia="Calibri" w:hAnsi="Calibri" w:cs="Calibri"/>
          <w:spacing w:val="-3"/>
        </w:rPr>
        <w:t xml:space="preserve"> </w:t>
      </w:r>
      <w:r>
        <w:rPr>
          <w:rFonts w:ascii="Calibri" w:eastAsia="Calibri" w:hAnsi="Calibri" w:cs="Calibri"/>
        </w:rPr>
        <w:t>silicone</w:t>
      </w:r>
      <w:r>
        <w:rPr>
          <w:rFonts w:ascii="Calibri" w:eastAsia="Calibri" w:hAnsi="Calibri" w:cs="Calibri"/>
          <w:spacing w:val="-3"/>
        </w:rPr>
        <w:t xml:space="preserve"> </w:t>
      </w:r>
      <w:r>
        <w:rPr>
          <w:rFonts w:ascii="Calibri" w:eastAsia="Calibri" w:hAnsi="Calibri" w:cs="Calibri"/>
        </w:rPr>
        <w:t>on</w:t>
      </w:r>
      <w:r>
        <w:rPr>
          <w:rFonts w:ascii="Calibri" w:eastAsia="Calibri" w:hAnsi="Calibri" w:cs="Calibri"/>
          <w:spacing w:val="-4"/>
        </w:rPr>
        <w:t xml:space="preserve"> </w:t>
      </w:r>
      <w:r>
        <w:rPr>
          <w:rFonts w:ascii="Calibri" w:eastAsia="Calibri" w:hAnsi="Calibri" w:cs="Calibri"/>
        </w:rPr>
        <w:t>the</w:t>
      </w:r>
      <w:r>
        <w:rPr>
          <w:rFonts w:ascii="Calibri" w:eastAsia="Calibri" w:hAnsi="Calibri" w:cs="Calibri"/>
          <w:spacing w:val="-3"/>
        </w:rPr>
        <w:t xml:space="preserve"> </w:t>
      </w:r>
      <w:r>
        <w:rPr>
          <w:rFonts w:ascii="Calibri" w:eastAsia="Calibri" w:hAnsi="Calibri" w:cs="Calibri"/>
        </w:rPr>
        <w:t>flat</w:t>
      </w:r>
      <w:r>
        <w:rPr>
          <w:rFonts w:ascii="Calibri" w:eastAsia="Calibri" w:hAnsi="Calibri" w:cs="Calibri"/>
          <w:spacing w:val="-5"/>
        </w:rPr>
        <w:t xml:space="preserve"> </w:t>
      </w:r>
      <w:r>
        <w:rPr>
          <w:rFonts w:ascii="Calibri" w:eastAsia="Calibri" w:hAnsi="Calibri" w:cs="Calibri"/>
        </w:rPr>
        <w:t>of</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side panel’s folded corner and the raised design of the back panel by lifting the edge of the back panel and inserting silicone to create a water barrior (Fig.</w:t>
      </w:r>
      <w:r>
        <w:rPr>
          <w:rFonts w:ascii="Calibri" w:eastAsia="Calibri" w:hAnsi="Calibri" w:cs="Calibri"/>
          <w:spacing w:val="-16"/>
        </w:rPr>
        <w:t xml:space="preserve"> </w:t>
      </w:r>
      <w:r>
        <w:rPr>
          <w:rFonts w:ascii="Calibri" w:eastAsia="Calibri" w:hAnsi="Calibri" w:cs="Calibri"/>
        </w:rPr>
        <w:t>12).</w:t>
      </w:r>
    </w:p>
    <w:p w14:paraId="333D9406" w14:textId="77777777" w:rsidR="00013096" w:rsidRDefault="00286535">
      <w:pPr>
        <w:tabs>
          <w:tab w:val="left" w:pos="5581"/>
        </w:tabs>
        <w:ind w:left="503"/>
        <w:rPr>
          <w:rFonts w:ascii="Calibri" w:eastAsia="Calibri" w:hAnsi="Calibri" w:cs="Calibri"/>
          <w:sz w:val="20"/>
          <w:szCs w:val="20"/>
        </w:rPr>
      </w:pPr>
      <w:r>
        <w:rPr>
          <w:rFonts w:ascii="Calibri"/>
          <w:noProof/>
          <w:sz w:val="20"/>
        </w:rPr>
        <w:drawing>
          <wp:inline distT="0" distB="0" distL="0" distR="0" wp14:anchorId="333D942F" wp14:editId="333D9430">
            <wp:extent cx="2976586" cy="2162555"/>
            <wp:effectExtent l="0" t="0" r="0" b="0"/>
            <wp:docPr id="19"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jpeg"/>
                    <pic:cNvPicPr/>
                  </pic:nvPicPr>
                  <pic:blipFill>
                    <a:blip r:embed="rId23" cstate="print"/>
                    <a:stretch>
                      <a:fillRect/>
                    </a:stretch>
                  </pic:blipFill>
                  <pic:spPr>
                    <a:xfrm>
                      <a:off x="0" y="0"/>
                      <a:ext cx="2976586" cy="2162555"/>
                    </a:xfrm>
                    <a:prstGeom prst="rect">
                      <a:avLst/>
                    </a:prstGeom>
                  </pic:spPr>
                </pic:pic>
              </a:graphicData>
            </a:graphic>
          </wp:inline>
        </w:drawing>
      </w:r>
      <w:r>
        <w:rPr>
          <w:rFonts w:ascii="Calibri"/>
          <w:sz w:val="20"/>
        </w:rPr>
        <w:tab/>
      </w:r>
      <w:r>
        <w:rPr>
          <w:rFonts w:ascii="Calibri"/>
          <w:noProof/>
          <w:sz w:val="20"/>
        </w:rPr>
        <w:drawing>
          <wp:inline distT="0" distB="0" distL="0" distR="0" wp14:anchorId="333D9431" wp14:editId="333D9432">
            <wp:extent cx="3108944" cy="2166747"/>
            <wp:effectExtent l="0" t="0" r="0" b="0"/>
            <wp:docPr id="21"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jpeg"/>
                    <pic:cNvPicPr/>
                  </pic:nvPicPr>
                  <pic:blipFill>
                    <a:blip r:embed="rId24" cstate="print"/>
                    <a:stretch>
                      <a:fillRect/>
                    </a:stretch>
                  </pic:blipFill>
                  <pic:spPr>
                    <a:xfrm>
                      <a:off x="0" y="0"/>
                      <a:ext cx="3108944" cy="2166747"/>
                    </a:xfrm>
                    <a:prstGeom prst="rect">
                      <a:avLst/>
                    </a:prstGeom>
                  </pic:spPr>
                </pic:pic>
              </a:graphicData>
            </a:graphic>
          </wp:inline>
        </w:drawing>
      </w:r>
    </w:p>
    <w:p w14:paraId="333D9407" w14:textId="77777777" w:rsidR="00013096" w:rsidRDefault="00286535">
      <w:pPr>
        <w:pStyle w:val="Heading1"/>
        <w:tabs>
          <w:tab w:val="left" w:pos="5639"/>
        </w:tabs>
        <w:spacing w:line="231" w:lineRule="exact"/>
        <w:ind w:left="498" w:right="221"/>
        <w:rPr>
          <w:rFonts w:ascii="Arial" w:eastAsia="Arial" w:hAnsi="Arial" w:cs="Arial"/>
          <w:b w:val="0"/>
          <w:bCs w:val="0"/>
        </w:rPr>
      </w:pPr>
      <w:r>
        <w:rPr>
          <w:rFonts w:ascii="Arial"/>
        </w:rPr>
        <w:t>Figure</w:t>
      </w:r>
      <w:r>
        <w:rPr>
          <w:rFonts w:ascii="Arial"/>
          <w:spacing w:val="-1"/>
        </w:rPr>
        <w:t xml:space="preserve"> </w:t>
      </w:r>
      <w:r>
        <w:rPr>
          <w:rFonts w:ascii="Arial"/>
        </w:rPr>
        <w:t>12</w:t>
      </w:r>
      <w:r>
        <w:rPr>
          <w:rFonts w:ascii="Arial"/>
        </w:rPr>
        <w:tab/>
        <w:t>Figure</w:t>
      </w:r>
      <w:r>
        <w:rPr>
          <w:rFonts w:ascii="Arial"/>
          <w:spacing w:val="-6"/>
        </w:rPr>
        <w:t xml:space="preserve"> </w:t>
      </w:r>
      <w:r>
        <w:rPr>
          <w:rFonts w:ascii="Arial"/>
        </w:rPr>
        <w:t>13</w:t>
      </w:r>
    </w:p>
    <w:p w14:paraId="333D9408" w14:textId="77777777" w:rsidR="00013096" w:rsidRDefault="00013096">
      <w:pPr>
        <w:spacing w:before="7"/>
        <w:rPr>
          <w:rFonts w:ascii="Arial" w:eastAsia="Arial" w:hAnsi="Arial" w:cs="Arial"/>
          <w:b/>
          <w:bCs/>
          <w:sz w:val="18"/>
          <w:szCs w:val="18"/>
        </w:rPr>
      </w:pPr>
    </w:p>
    <w:p w14:paraId="333D9409" w14:textId="77777777" w:rsidR="00013096" w:rsidRDefault="00286535">
      <w:pPr>
        <w:pStyle w:val="ListParagraph"/>
        <w:numPr>
          <w:ilvl w:val="0"/>
          <w:numId w:val="1"/>
        </w:numPr>
        <w:tabs>
          <w:tab w:val="left" w:pos="729"/>
        </w:tabs>
        <w:spacing w:before="62"/>
        <w:ind w:right="122"/>
        <w:rPr>
          <w:rFonts w:ascii="Calibri" w:eastAsia="Calibri" w:hAnsi="Calibri" w:cs="Calibri"/>
        </w:rPr>
      </w:pPr>
      <w:r>
        <w:rPr>
          <w:rFonts w:ascii="Calibri" w:eastAsia="Calibri" w:hAnsi="Calibri" w:cs="Calibri"/>
        </w:rPr>
        <w:t>Re-attach shower’s plumbing and hardware. Apply silicone to all hardware edges to assure no water intrudes behind MirroFlex™ panels (Fig.</w:t>
      </w:r>
      <w:r>
        <w:rPr>
          <w:rFonts w:ascii="Calibri" w:eastAsia="Calibri" w:hAnsi="Calibri" w:cs="Calibri"/>
          <w:spacing w:val="-14"/>
        </w:rPr>
        <w:t xml:space="preserve"> </w:t>
      </w:r>
      <w:r>
        <w:rPr>
          <w:rFonts w:ascii="Calibri" w:eastAsia="Calibri" w:hAnsi="Calibri" w:cs="Calibri"/>
        </w:rPr>
        <w:t>13).</w:t>
      </w:r>
    </w:p>
    <w:p w14:paraId="333D940A" w14:textId="77777777" w:rsidR="00013096" w:rsidRDefault="00013096">
      <w:pPr>
        <w:spacing w:before="7"/>
        <w:rPr>
          <w:rFonts w:ascii="Calibri" w:eastAsia="Calibri" w:hAnsi="Calibri" w:cs="Calibri"/>
          <w:sz w:val="16"/>
          <w:szCs w:val="16"/>
        </w:rPr>
      </w:pPr>
    </w:p>
    <w:p w14:paraId="333D940B" w14:textId="77777777" w:rsidR="00013096" w:rsidRDefault="00286535">
      <w:pPr>
        <w:pStyle w:val="ListParagraph"/>
        <w:numPr>
          <w:ilvl w:val="0"/>
          <w:numId w:val="1"/>
        </w:numPr>
        <w:tabs>
          <w:tab w:val="left" w:pos="729"/>
        </w:tabs>
        <w:rPr>
          <w:rFonts w:ascii="Calibri" w:eastAsia="Calibri" w:hAnsi="Calibri" w:cs="Calibri"/>
        </w:rPr>
      </w:pPr>
      <w:r>
        <w:rPr>
          <w:rFonts w:ascii="Calibri"/>
        </w:rPr>
        <w:t>Apply bead of silicone where the panels meet the</w:t>
      </w:r>
      <w:r>
        <w:rPr>
          <w:rFonts w:ascii="Calibri"/>
          <w:spacing w:val="-23"/>
        </w:rPr>
        <w:t xml:space="preserve"> </w:t>
      </w:r>
      <w:r>
        <w:rPr>
          <w:rFonts w:ascii="Calibri"/>
        </w:rPr>
        <w:t>tub.</w:t>
      </w:r>
    </w:p>
    <w:p w14:paraId="333D940C" w14:textId="77777777" w:rsidR="00013096" w:rsidRDefault="00286535">
      <w:pPr>
        <w:pStyle w:val="ListParagraph"/>
        <w:numPr>
          <w:ilvl w:val="0"/>
          <w:numId w:val="1"/>
        </w:numPr>
        <w:tabs>
          <w:tab w:val="left" w:pos="729"/>
        </w:tabs>
        <w:spacing w:before="197"/>
        <w:rPr>
          <w:rFonts w:ascii="Calibri" w:eastAsia="Calibri" w:hAnsi="Calibri" w:cs="Calibri"/>
        </w:rPr>
      </w:pPr>
      <w:r>
        <w:rPr>
          <w:rFonts w:ascii="Calibri"/>
        </w:rPr>
        <w:t>Clean up using warm soapy water.  Never use abrasive</w:t>
      </w:r>
      <w:r>
        <w:rPr>
          <w:rFonts w:ascii="Calibri"/>
          <w:spacing w:val="-18"/>
        </w:rPr>
        <w:t xml:space="preserve"> </w:t>
      </w:r>
      <w:r>
        <w:rPr>
          <w:rFonts w:ascii="Calibri"/>
        </w:rPr>
        <w:t>cleaners.</w:t>
      </w:r>
    </w:p>
    <w:p w14:paraId="333D940D" w14:textId="77777777" w:rsidR="00013096" w:rsidRDefault="00013096">
      <w:pPr>
        <w:rPr>
          <w:rFonts w:ascii="Calibri" w:eastAsia="Calibri" w:hAnsi="Calibri" w:cs="Calibri"/>
        </w:rPr>
      </w:pPr>
    </w:p>
    <w:p w14:paraId="333D940E" w14:textId="77777777" w:rsidR="00013096" w:rsidRDefault="00013096">
      <w:pPr>
        <w:rPr>
          <w:rFonts w:ascii="Calibri" w:eastAsia="Calibri" w:hAnsi="Calibri" w:cs="Calibri"/>
        </w:rPr>
      </w:pPr>
    </w:p>
    <w:p w14:paraId="333D940F" w14:textId="77777777" w:rsidR="00311D25" w:rsidRDefault="00311D25">
      <w:pPr>
        <w:rPr>
          <w:rFonts w:ascii="Calibri" w:eastAsia="Calibri" w:hAnsi="Calibri" w:cs="Calibri"/>
        </w:rPr>
      </w:pPr>
      <w:r>
        <w:rPr>
          <w:rFonts w:ascii="Calibri" w:eastAsia="Calibri" w:hAnsi="Calibri" w:cs="Calibri"/>
        </w:rPr>
        <w:br w:type="page"/>
      </w:r>
    </w:p>
    <w:p w14:paraId="333D9410" w14:textId="77777777" w:rsidR="00013096" w:rsidRDefault="00013096">
      <w:pPr>
        <w:rPr>
          <w:rFonts w:ascii="Calibri" w:eastAsia="Calibri" w:hAnsi="Calibri" w:cs="Calibri"/>
        </w:rPr>
      </w:pPr>
    </w:p>
    <w:p w14:paraId="333D9411" w14:textId="77777777" w:rsidR="00013096" w:rsidRDefault="00286535">
      <w:pPr>
        <w:pStyle w:val="Heading1"/>
        <w:spacing w:before="135" w:line="266" w:lineRule="exact"/>
        <w:ind w:right="221"/>
        <w:rPr>
          <w:b w:val="0"/>
          <w:bCs w:val="0"/>
        </w:rPr>
      </w:pPr>
      <w:r>
        <w:rPr>
          <w:u w:val="single" w:color="000000"/>
        </w:rPr>
        <w:t>Conditions &amp;</w:t>
      </w:r>
      <w:r>
        <w:rPr>
          <w:spacing w:val="-5"/>
          <w:u w:val="single" w:color="000000"/>
        </w:rPr>
        <w:t xml:space="preserve"> </w:t>
      </w:r>
      <w:r>
        <w:rPr>
          <w:u w:val="single" w:color="000000"/>
        </w:rPr>
        <w:t>Warranty</w:t>
      </w:r>
    </w:p>
    <w:p w14:paraId="333D9412" w14:textId="77777777" w:rsidR="00013096" w:rsidRDefault="00286535">
      <w:pPr>
        <w:pStyle w:val="BodyText"/>
        <w:ind w:left="100" w:right="564" w:firstLine="0"/>
        <w:jc w:val="both"/>
      </w:pPr>
      <w:r>
        <w:t>Advanced Technology, Inc. believes all information contained herein to be correct. It is the responsibility of the fabricator/customer to completely test the adhesives and methods of fabrication to ensure that the results are satisfactory. ATI is not responsible for any fabrication or ancillary costs involved with using MirroFlex</w:t>
      </w:r>
      <w:r w:rsidR="002F79E8">
        <w:rPr>
          <w:spacing w:val="-31"/>
        </w:rPr>
        <w:t xml:space="preserve"> </w:t>
      </w:r>
      <w:r>
        <w:t>products.</w:t>
      </w:r>
    </w:p>
    <w:p w14:paraId="333D9413" w14:textId="77777777" w:rsidR="00013096" w:rsidRDefault="00013096">
      <w:pPr>
        <w:rPr>
          <w:rFonts w:ascii="Calibri" w:eastAsia="Calibri" w:hAnsi="Calibri" w:cs="Calibri"/>
        </w:rPr>
      </w:pPr>
    </w:p>
    <w:p w14:paraId="333D9414" w14:textId="77777777" w:rsidR="00013096" w:rsidRDefault="00286535">
      <w:pPr>
        <w:pStyle w:val="BodyText"/>
        <w:ind w:left="100" w:right="111" w:firstLine="0"/>
      </w:pPr>
      <w:r>
        <w:t xml:space="preserve">All shipments are to be inspected within 10 working days after delivery. We are to be informed in writing of any potential adjustment necessary. The seller’s only obligation will be to replace defective sheets on a one to </w:t>
      </w:r>
      <w:r>
        <w:rPr>
          <w:spacing w:val="2"/>
        </w:rPr>
        <w:t xml:space="preserve">one </w:t>
      </w:r>
      <w:r>
        <w:t>basis. Neither</w:t>
      </w:r>
      <w:r>
        <w:rPr>
          <w:spacing w:val="-3"/>
        </w:rPr>
        <w:t xml:space="preserve"> </w:t>
      </w:r>
      <w:r>
        <w:t>the</w:t>
      </w:r>
      <w:r>
        <w:rPr>
          <w:spacing w:val="-3"/>
        </w:rPr>
        <w:t xml:space="preserve"> </w:t>
      </w:r>
      <w:r>
        <w:t>manufacturer</w:t>
      </w:r>
      <w:r>
        <w:rPr>
          <w:spacing w:val="-3"/>
        </w:rPr>
        <w:t xml:space="preserve"> </w:t>
      </w:r>
      <w:r>
        <w:t>nor</w:t>
      </w:r>
      <w:r>
        <w:rPr>
          <w:spacing w:val="2"/>
        </w:rPr>
        <w:t xml:space="preserve"> </w:t>
      </w:r>
      <w:r>
        <w:t>the</w:t>
      </w:r>
      <w:r>
        <w:rPr>
          <w:spacing w:val="-3"/>
        </w:rPr>
        <w:t xml:space="preserve"> </w:t>
      </w:r>
      <w:r>
        <w:t>seller</w:t>
      </w:r>
      <w:r>
        <w:rPr>
          <w:spacing w:val="-3"/>
        </w:rPr>
        <w:t xml:space="preserve"> </w:t>
      </w:r>
      <w:r>
        <w:t>shall</w:t>
      </w:r>
      <w:r>
        <w:rPr>
          <w:spacing w:val="-1"/>
        </w:rPr>
        <w:t xml:space="preserve"> </w:t>
      </w:r>
      <w:r>
        <w:t>be</w:t>
      </w:r>
      <w:r>
        <w:rPr>
          <w:spacing w:val="-3"/>
        </w:rPr>
        <w:t xml:space="preserve"> </w:t>
      </w:r>
      <w:r>
        <w:t>liable</w:t>
      </w:r>
      <w:r>
        <w:rPr>
          <w:spacing w:val="-7"/>
        </w:rPr>
        <w:t xml:space="preserve"> </w:t>
      </w:r>
      <w:r>
        <w:t>for</w:t>
      </w:r>
      <w:r>
        <w:rPr>
          <w:spacing w:val="-3"/>
        </w:rPr>
        <w:t xml:space="preserve"> </w:t>
      </w:r>
      <w:r>
        <w:t>any</w:t>
      </w:r>
      <w:r>
        <w:rPr>
          <w:spacing w:val="-2"/>
        </w:rPr>
        <w:t xml:space="preserve"> </w:t>
      </w:r>
      <w:r>
        <w:t>additional</w:t>
      </w:r>
      <w:r>
        <w:rPr>
          <w:spacing w:val="-1"/>
        </w:rPr>
        <w:t xml:space="preserve"> </w:t>
      </w:r>
      <w:r>
        <w:t>damage</w:t>
      </w:r>
      <w:r>
        <w:rPr>
          <w:spacing w:val="-3"/>
        </w:rPr>
        <w:t xml:space="preserve"> </w:t>
      </w:r>
      <w:r>
        <w:t>or</w:t>
      </w:r>
      <w:r>
        <w:rPr>
          <w:spacing w:val="-3"/>
        </w:rPr>
        <w:t xml:space="preserve"> </w:t>
      </w:r>
      <w:r>
        <w:t>loss,</w:t>
      </w:r>
      <w:r>
        <w:rPr>
          <w:spacing w:val="-5"/>
        </w:rPr>
        <w:t xml:space="preserve"> </w:t>
      </w:r>
      <w:r>
        <w:t>directly</w:t>
      </w:r>
      <w:r>
        <w:rPr>
          <w:spacing w:val="-2"/>
        </w:rPr>
        <w:t xml:space="preserve"> </w:t>
      </w:r>
      <w:r>
        <w:t>or</w:t>
      </w:r>
      <w:r>
        <w:rPr>
          <w:spacing w:val="-3"/>
        </w:rPr>
        <w:t xml:space="preserve"> </w:t>
      </w:r>
      <w:r>
        <w:t>indirectly,</w:t>
      </w:r>
      <w:r>
        <w:rPr>
          <w:spacing w:val="-5"/>
        </w:rPr>
        <w:t xml:space="preserve"> </w:t>
      </w:r>
      <w:r>
        <w:t>arising as a result of using MirroFlex</w:t>
      </w:r>
      <w:r>
        <w:rPr>
          <w:spacing w:val="-16"/>
        </w:rPr>
        <w:t xml:space="preserve"> </w:t>
      </w:r>
      <w:r>
        <w:t>products.</w:t>
      </w:r>
    </w:p>
    <w:p w14:paraId="333D9415" w14:textId="77777777" w:rsidR="00013096" w:rsidRDefault="00013096">
      <w:pPr>
        <w:rPr>
          <w:rFonts w:ascii="Calibri" w:eastAsia="Calibri" w:hAnsi="Calibri" w:cs="Calibri"/>
        </w:rPr>
      </w:pPr>
    </w:p>
    <w:p w14:paraId="333D9416" w14:textId="77777777" w:rsidR="00013096" w:rsidRDefault="00286535">
      <w:pPr>
        <w:pStyle w:val="BodyText"/>
        <w:ind w:left="100" w:right="221" w:firstLine="0"/>
      </w:pPr>
      <w:r>
        <w:t>Slight</w:t>
      </w:r>
      <w:r>
        <w:rPr>
          <w:spacing w:val="-5"/>
        </w:rPr>
        <w:t xml:space="preserve"> </w:t>
      </w:r>
      <w:r>
        <w:t>imperfections</w:t>
      </w:r>
      <w:r>
        <w:rPr>
          <w:spacing w:val="-3"/>
        </w:rPr>
        <w:t xml:space="preserve"> </w:t>
      </w:r>
      <w:r>
        <w:t>and</w:t>
      </w:r>
      <w:r>
        <w:rPr>
          <w:spacing w:val="-4"/>
        </w:rPr>
        <w:t xml:space="preserve"> </w:t>
      </w:r>
      <w:r>
        <w:t>color</w:t>
      </w:r>
      <w:r>
        <w:rPr>
          <w:spacing w:val="-3"/>
        </w:rPr>
        <w:t xml:space="preserve"> </w:t>
      </w:r>
      <w:r>
        <w:t>variations</w:t>
      </w:r>
      <w:r>
        <w:rPr>
          <w:spacing w:val="-3"/>
        </w:rPr>
        <w:t xml:space="preserve"> </w:t>
      </w:r>
      <w:r>
        <w:t>from</w:t>
      </w:r>
      <w:r>
        <w:rPr>
          <w:spacing w:val="-2"/>
        </w:rPr>
        <w:t xml:space="preserve"> </w:t>
      </w:r>
      <w:r>
        <w:t>sheet</w:t>
      </w:r>
      <w:r>
        <w:rPr>
          <w:spacing w:val="-5"/>
        </w:rPr>
        <w:t xml:space="preserve"> </w:t>
      </w:r>
      <w:r>
        <w:t>to</w:t>
      </w:r>
      <w:r>
        <w:rPr>
          <w:spacing w:val="1"/>
        </w:rPr>
        <w:t xml:space="preserve"> </w:t>
      </w:r>
      <w:r>
        <w:t>sheet</w:t>
      </w:r>
      <w:r>
        <w:rPr>
          <w:spacing w:val="-5"/>
        </w:rPr>
        <w:t xml:space="preserve"> </w:t>
      </w:r>
      <w:r>
        <w:t>are</w:t>
      </w:r>
      <w:r>
        <w:rPr>
          <w:spacing w:val="-3"/>
        </w:rPr>
        <w:t xml:space="preserve"> </w:t>
      </w:r>
      <w:r>
        <w:t>possible</w:t>
      </w:r>
      <w:r>
        <w:rPr>
          <w:spacing w:val="-3"/>
        </w:rPr>
        <w:t xml:space="preserve"> </w:t>
      </w:r>
      <w:r>
        <w:t>and</w:t>
      </w:r>
      <w:r>
        <w:rPr>
          <w:spacing w:val="-4"/>
        </w:rPr>
        <w:t xml:space="preserve"> </w:t>
      </w:r>
      <w:r>
        <w:t>considered</w:t>
      </w:r>
      <w:r>
        <w:rPr>
          <w:spacing w:val="-4"/>
        </w:rPr>
        <w:t xml:space="preserve"> </w:t>
      </w:r>
      <w:r>
        <w:t>normal.</w:t>
      </w:r>
      <w:r>
        <w:rPr>
          <w:spacing w:val="-1"/>
        </w:rPr>
        <w:t xml:space="preserve"> </w:t>
      </w:r>
      <w:r>
        <w:t>Please</w:t>
      </w:r>
      <w:r>
        <w:rPr>
          <w:spacing w:val="-3"/>
        </w:rPr>
        <w:t xml:space="preserve"> </w:t>
      </w:r>
      <w:r>
        <w:t>inspect each sheet carefully before fabrication to ensure it meets your</w:t>
      </w:r>
      <w:r>
        <w:rPr>
          <w:spacing w:val="-27"/>
        </w:rPr>
        <w:t xml:space="preserve"> </w:t>
      </w:r>
      <w:r>
        <w:t>needs.</w:t>
      </w:r>
    </w:p>
    <w:p w14:paraId="333D9417" w14:textId="77777777" w:rsidR="00013096" w:rsidRDefault="00013096">
      <w:pPr>
        <w:rPr>
          <w:rFonts w:ascii="Calibri" w:eastAsia="Calibri" w:hAnsi="Calibri" w:cs="Calibri"/>
        </w:rPr>
      </w:pPr>
    </w:p>
    <w:p w14:paraId="333D9418" w14:textId="77777777" w:rsidR="00013096" w:rsidRDefault="00286535">
      <w:pPr>
        <w:pStyle w:val="BodyText"/>
        <w:ind w:left="100" w:right="221" w:firstLine="0"/>
      </w:pPr>
      <w:r>
        <w:t>Visit us online at advtechnology.com for the latest patterns and</w:t>
      </w:r>
      <w:r>
        <w:rPr>
          <w:spacing w:val="-22"/>
        </w:rPr>
        <w:t xml:space="preserve"> </w:t>
      </w:r>
      <w:r>
        <w:t>finishes.</w:t>
      </w:r>
    </w:p>
    <w:sectPr w:rsidR="00013096">
      <w:pgSz w:w="12240" w:h="15840"/>
      <w:pgMar w:top="720" w:right="620" w:bottom="1200" w:left="980" w:header="0" w:footer="10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D9435" w14:textId="77777777" w:rsidR="00F15A74" w:rsidRDefault="00286535">
      <w:r>
        <w:separator/>
      </w:r>
    </w:p>
  </w:endnote>
  <w:endnote w:type="continuationSeparator" w:id="0">
    <w:p w14:paraId="333D9436" w14:textId="77777777" w:rsidR="00F15A74" w:rsidRDefault="00286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D9437" w14:textId="1DB6E542" w:rsidR="00013096" w:rsidRDefault="009D3980">
    <w:pPr>
      <w:spacing w:line="14" w:lineRule="auto"/>
      <w:rPr>
        <w:sz w:val="20"/>
        <w:szCs w:val="20"/>
      </w:rPr>
    </w:pPr>
    <w:r>
      <w:rPr>
        <w:noProof/>
      </w:rPr>
      <mc:AlternateContent>
        <mc:Choice Requires="wps">
          <w:drawing>
            <wp:anchor distT="0" distB="0" distL="114300" distR="114300" simplePos="0" relativeHeight="503309552" behindDoc="1" locked="0" layoutInCell="1" allowOverlap="1" wp14:anchorId="333D9438" wp14:editId="18555BFE">
              <wp:simplePos x="0" y="0"/>
              <wp:positionH relativeFrom="page">
                <wp:posOffset>1587500</wp:posOffset>
              </wp:positionH>
              <wp:positionV relativeFrom="page">
                <wp:posOffset>9277985</wp:posOffset>
              </wp:positionV>
              <wp:extent cx="4110355" cy="165735"/>
              <wp:effectExtent l="0" t="63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D943A" w14:textId="4D30FCE1" w:rsidR="00013096" w:rsidRDefault="00286535">
                          <w:pPr>
                            <w:pStyle w:val="BodyText"/>
                            <w:spacing w:line="251" w:lineRule="exact"/>
                            <w:ind w:left="20" w:firstLine="0"/>
                          </w:pPr>
                          <w:r>
                            <w:t>MirroFlex Tub &amp; Shower Walls Kit</w:t>
                          </w:r>
                          <w:r>
                            <w:rPr>
                              <w:spacing w:val="-11"/>
                            </w:rPr>
                            <w:t xml:space="preserve"> </w:t>
                          </w:r>
                          <w:r>
                            <w:t>Installation</w:t>
                          </w:r>
                          <w:r w:rsidR="001B0095">
                            <w:t xml:space="preserve">    Rev. 02        02/01/2021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D9438" id="_x0000_t202" coordsize="21600,21600" o:spt="202" path="m,l,21600r21600,l21600,xe">
              <v:stroke joinstyle="miter"/>
              <v:path gradientshapeok="t" o:connecttype="rect"/>
            </v:shapetype>
            <v:shape id="Text Box 2" o:spid="_x0000_s1026" type="#_x0000_t202" style="position:absolute;margin-left:125pt;margin-top:730.55pt;width:323.65pt;height:13.05pt;z-index:-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" filled="f" stroked="f">
              <v:textbox inset="0,0,0,0">
                <w:txbxContent>
                  <w:p w14:paraId="333D943A" w14:textId="4D30FCE1" w:rsidR="00013096" w:rsidRDefault="00286535">
                    <w:pPr>
                      <w:pStyle w:val="BodyText"/>
                      <w:spacing w:line="251" w:lineRule="exact"/>
                      <w:ind w:left="20" w:firstLine="0"/>
                    </w:pPr>
                    <w:r>
                      <w:t>MirroFlex Tub &amp; Shower Walls Kit</w:t>
                    </w:r>
                    <w:r>
                      <w:rPr>
                        <w:spacing w:val="-11"/>
                      </w:rPr>
                      <w:t xml:space="preserve"> </w:t>
                    </w:r>
                    <w:r>
                      <w:t>Installation</w:t>
                    </w:r>
                    <w:r w:rsidR="001B0095">
                      <w:t xml:space="preserve">    Rev. 02        02/01/2021</w:t>
                    </w:r>
                  </w:p>
                </w:txbxContent>
              </v:textbox>
              <w10:wrap anchorx="page" anchory="page"/>
            </v:shape>
          </w:pict>
        </mc:Fallback>
      </mc:AlternateContent>
    </w:r>
    <w:r>
      <w:rPr>
        <w:noProof/>
      </w:rPr>
      <mc:AlternateContent>
        <mc:Choice Requires="wps">
          <w:drawing>
            <wp:anchor distT="0" distB="0" distL="114300" distR="114300" simplePos="0" relativeHeight="503309576" behindDoc="1" locked="0" layoutInCell="1" allowOverlap="1" wp14:anchorId="333D9439" wp14:editId="60D80487">
              <wp:simplePos x="0" y="0"/>
              <wp:positionH relativeFrom="page">
                <wp:posOffset>6671310</wp:posOffset>
              </wp:positionH>
              <wp:positionV relativeFrom="page">
                <wp:posOffset>9277985</wp:posOffset>
              </wp:positionV>
              <wp:extent cx="654685" cy="165735"/>
              <wp:effectExtent l="3810"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D943B" w14:textId="77777777" w:rsidR="00013096" w:rsidRDefault="00286535">
                          <w:pPr>
                            <w:spacing w:line="251" w:lineRule="exact"/>
                            <w:ind w:left="20"/>
                            <w:rPr>
                              <w:rFonts w:ascii="Calibri" w:eastAsia="Calibri" w:hAnsi="Calibri" w:cs="Calibri"/>
                            </w:rPr>
                          </w:pPr>
                          <w:r>
                            <w:rPr>
                              <w:rFonts w:ascii="Calibri"/>
                            </w:rPr>
                            <w:t xml:space="preserve">Page </w:t>
                          </w:r>
                          <w:r>
                            <w:fldChar w:fldCharType="begin"/>
                          </w:r>
                          <w:r>
                            <w:rPr>
                              <w:rFonts w:ascii="Calibri"/>
                              <w:b/>
                            </w:rPr>
                            <w:instrText xml:space="preserve"> PAGE </w:instrText>
                          </w:r>
                          <w:r>
                            <w:fldChar w:fldCharType="separate"/>
                          </w:r>
                          <w:r w:rsidR="0012228C">
                            <w:rPr>
                              <w:rFonts w:ascii="Calibri"/>
                              <w:b/>
                              <w:noProof/>
                            </w:rPr>
                            <w:t>1</w:t>
                          </w:r>
                          <w:r>
                            <w:fldChar w:fldCharType="end"/>
                          </w:r>
                          <w:r>
                            <w:rPr>
                              <w:rFonts w:ascii="Calibri"/>
                              <w:b/>
                            </w:rPr>
                            <w:t xml:space="preserve"> </w:t>
                          </w:r>
                          <w:r>
                            <w:rPr>
                              <w:rFonts w:ascii="Calibri"/>
                            </w:rPr>
                            <w:t xml:space="preserve">of </w:t>
                          </w:r>
                          <w:r w:rsidR="0080536C">
                            <w:rPr>
                              <w:rFonts w:ascii="Calibri"/>
                              <w:b/>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D9439" id="Text Box 1" o:spid="_x0000_s1027" type="#_x0000_t202" style="position:absolute;margin-left:525.3pt;margin-top:730.55pt;width:51.55pt;height:13.05pt;z-index:-6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" filled="f" stroked="f">
              <v:textbox inset="0,0,0,0">
                <w:txbxContent>
                  <w:p w14:paraId="333D943B" w14:textId="77777777" w:rsidR="00013096" w:rsidRDefault="00286535">
                    <w:pPr>
                      <w:spacing w:line="251" w:lineRule="exact"/>
                      <w:ind w:left="20"/>
                      <w:rPr>
                        <w:rFonts w:ascii="Calibri" w:eastAsia="Calibri" w:hAnsi="Calibri" w:cs="Calibri"/>
                      </w:rPr>
                    </w:pPr>
                    <w:r>
                      <w:rPr>
                        <w:rFonts w:ascii="Calibri"/>
                      </w:rPr>
                      <w:t xml:space="preserve">Page </w:t>
                    </w:r>
                    <w:r>
                      <w:fldChar w:fldCharType="begin"/>
                    </w:r>
                    <w:r>
                      <w:rPr>
                        <w:rFonts w:ascii="Calibri"/>
                        <w:b/>
                      </w:rPr>
                      <w:instrText xml:space="preserve"> PAGE </w:instrText>
                    </w:r>
                    <w:r>
                      <w:fldChar w:fldCharType="separate"/>
                    </w:r>
                    <w:r w:rsidR="0012228C">
                      <w:rPr>
                        <w:rFonts w:ascii="Calibri"/>
                        <w:b/>
                        <w:noProof/>
                      </w:rPr>
                      <w:t>1</w:t>
                    </w:r>
                    <w:r>
                      <w:fldChar w:fldCharType="end"/>
                    </w:r>
                    <w:r>
                      <w:rPr>
                        <w:rFonts w:ascii="Calibri"/>
                        <w:b/>
                      </w:rPr>
                      <w:t xml:space="preserve"> </w:t>
                    </w:r>
                    <w:r>
                      <w:rPr>
                        <w:rFonts w:ascii="Calibri"/>
                      </w:rPr>
                      <w:t xml:space="preserve">of </w:t>
                    </w:r>
                    <w:r w:rsidR="0080536C">
                      <w:rPr>
                        <w:rFonts w:ascii="Calibri"/>
                        <w:b/>
                      </w:rPr>
                      <w:t>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D9433" w14:textId="77777777" w:rsidR="00F15A74" w:rsidRDefault="00286535">
      <w:r>
        <w:separator/>
      </w:r>
    </w:p>
  </w:footnote>
  <w:footnote w:type="continuationSeparator" w:id="0">
    <w:p w14:paraId="333D9434" w14:textId="77777777" w:rsidR="00F15A74" w:rsidRDefault="002865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C5C63"/>
    <w:multiLevelType w:val="hybridMultilevel"/>
    <w:tmpl w:val="25823D1C"/>
    <w:lvl w:ilvl="0" w:tplc="AD7C054A">
      <w:start w:val="1"/>
      <w:numFmt w:val="decimal"/>
      <w:lvlText w:val="%1."/>
      <w:lvlJc w:val="left"/>
      <w:pPr>
        <w:ind w:left="788" w:hanging="360"/>
        <w:jc w:val="right"/>
      </w:pPr>
      <w:rPr>
        <w:rFonts w:ascii="Calibri" w:eastAsia="Calibri" w:hAnsi="Calibri" w:hint="default"/>
        <w:spacing w:val="-5"/>
        <w:w w:val="99"/>
        <w:sz w:val="22"/>
        <w:szCs w:val="22"/>
      </w:rPr>
    </w:lvl>
    <w:lvl w:ilvl="1" w:tplc="4314B2EC">
      <w:start w:val="1"/>
      <w:numFmt w:val="bullet"/>
      <w:lvlText w:val="•"/>
      <w:lvlJc w:val="left"/>
      <w:pPr>
        <w:ind w:left="1772" w:hanging="360"/>
      </w:pPr>
      <w:rPr>
        <w:rFonts w:hint="default"/>
      </w:rPr>
    </w:lvl>
    <w:lvl w:ilvl="2" w:tplc="91D083C8">
      <w:start w:val="1"/>
      <w:numFmt w:val="bullet"/>
      <w:lvlText w:val="•"/>
      <w:lvlJc w:val="left"/>
      <w:pPr>
        <w:ind w:left="2764" w:hanging="360"/>
      </w:pPr>
      <w:rPr>
        <w:rFonts w:hint="default"/>
      </w:rPr>
    </w:lvl>
    <w:lvl w:ilvl="3" w:tplc="12D27A3E">
      <w:start w:val="1"/>
      <w:numFmt w:val="bullet"/>
      <w:lvlText w:val="•"/>
      <w:lvlJc w:val="left"/>
      <w:pPr>
        <w:ind w:left="3756" w:hanging="360"/>
      </w:pPr>
      <w:rPr>
        <w:rFonts w:hint="default"/>
      </w:rPr>
    </w:lvl>
    <w:lvl w:ilvl="4" w:tplc="3F120F70">
      <w:start w:val="1"/>
      <w:numFmt w:val="bullet"/>
      <w:lvlText w:val="•"/>
      <w:lvlJc w:val="left"/>
      <w:pPr>
        <w:ind w:left="4748" w:hanging="360"/>
      </w:pPr>
      <w:rPr>
        <w:rFonts w:hint="default"/>
      </w:rPr>
    </w:lvl>
    <w:lvl w:ilvl="5" w:tplc="AEE87764">
      <w:start w:val="1"/>
      <w:numFmt w:val="bullet"/>
      <w:lvlText w:val="•"/>
      <w:lvlJc w:val="left"/>
      <w:pPr>
        <w:ind w:left="5740" w:hanging="360"/>
      </w:pPr>
      <w:rPr>
        <w:rFonts w:hint="default"/>
      </w:rPr>
    </w:lvl>
    <w:lvl w:ilvl="6" w:tplc="97F03EC4">
      <w:start w:val="1"/>
      <w:numFmt w:val="bullet"/>
      <w:lvlText w:val="•"/>
      <w:lvlJc w:val="left"/>
      <w:pPr>
        <w:ind w:left="6732" w:hanging="360"/>
      </w:pPr>
      <w:rPr>
        <w:rFonts w:hint="default"/>
      </w:rPr>
    </w:lvl>
    <w:lvl w:ilvl="7" w:tplc="67C6923E">
      <w:start w:val="1"/>
      <w:numFmt w:val="bullet"/>
      <w:lvlText w:val="•"/>
      <w:lvlJc w:val="left"/>
      <w:pPr>
        <w:ind w:left="7724" w:hanging="360"/>
      </w:pPr>
      <w:rPr>
        <w:rFonts w:hint="default"/>
      </w:rPr>
    </w:lvl>
    <w:lvl w:ilvl="8" w:tplc="FEBE6ABE">
      <w:start w:val="1"/>
      <w:numFmt w:val="bullet"/>
      <w:lvlText w:val="•"/>
      <w:lvlJc w:val="left"/>
      <w:pPr>
        <w:ind w:left="8716" w:hanging="360"/>
      </w:pPr>
      <w:rPr>
        <w:rFonts w:hint="default"/>
      </w:rPr>
    </w:lvl>
  </w:abstractNum>
  <w:abstractNum w:abstractNumId="1" w15:restartNumberingAfterBreak="0">
    <w:nsid w:val="35460CC0"/>
    <w:multiLevelType w:val="hybridMultilevel"/>
    <w:tmpl w:val="8C0E8232"/>
    <w:lvl w:ilvl="0" w:tplc="1CA66B6A">
      <w:start w:val="1"/>
      <w:numFmt w:val="bullet"/>
      <w:lvlText w:val=""/>
      <w:lvlJc w:val="left"/>
      <w:pPr>
        <w:ind w:left="503" w:hanging="360"/>
      </w:pPr>
      <w:rPr>
        <w:rFonts w:ascii="Symbol" w:eastAsia="Symbol" w:hAnsi="Symbol" w:hint="default"/>
        <w:w w:val="100"/>
        <w:sz w:val="20"/>
        <w:szCs w:val="20"/>
      </w:rPr>
    </w:lvl>
    <w:lvl w:ilvl="1" w:tplc="40F66D6C">
      <w:start w:val="1"/>
      <w:numFmt w:val="decimal"/>
      <w:lvlText w:val="%2."/>
      <w:lvlJc w:val="left"/>
      <w:pPr>
        <w:ind w:left="728" w:hanging="360"/>
        <w:jc w:val="right"/>
      </w:pPr>
      <w:rPr>
        <w:rFonts w:ascii="Calibri" w:eastAsia="Calibri" w:hAnsi="Calibri" w:hint="default"/>
        <w:spacing w:val="-5"/>
        <w:w w:val="99"/>
        <w:sz w:val="22"/>
        <w:szCs w:val="22"/>
      </w:rPr>
    </w:lvl>
    <w:lvl w:ilvl="2" w:tplc="4410A91E">
      <w:start w:val="1"/>
      <w:numFmt w:val="bullet"/>
      <w:lvlText w:val="•"/>
      <w:lvlJc w:val="left"/>
      <w:pPr>
        <w:ind w:left="1156" w:hanging="360"/>
      </w:pPr>
      <w:rPr>
        <w:rFonts w:hint="default"/>
      </w:rPr>
    </w:lvl>
    <w:lvl w:ilvl="3" w:tplc="6E3A2468">
      <w:start w:val="1"/>
      <w:numFmt w:val="bullet"/>
      <w:lvlText w:val="•"/>
      <w:lvlJc w:val="left"/>
      <w:pPr>
        <w:ind w:left="1592" w:hanging="360"/>
      </w:pPr>
      <w:rPr>
        <w:rFonts w:hint="default"/>
      </w:rPr>
    </w:lvl>
    <w:lvl w:ilvl="4" w:tplc="1DA003EA">
      <w:start w:val="1"/>
      <w:numFmt w:val="bullet"/>
      <w:lvlText w:val="•"/>
      <w:lvlJc w:val="left"/>
      <w:pPr>
        <w:ind w:left="2028" w:hanging="360"/>
      </w:pPr>
      <w:rPr>
        <w:rFonts w:hint="default"/>
      </w:rPr>
    </w:lvl>
    <w:lvl w:ilvl="5" w:tplc="A2840C82">
      <w:start w:val="1"/>
      <w:numFmt w:val="bullet"/>
      <w:lvlText w:val="•"/>
      <w:lvlJc w:val="left"/>
      <w:pPr>
        <w:ind w:left="2464" w:hanging="360"/>
      </w:pPr>
      <w:rPr>
        <w:rFonts w:hint="default"/>
      </w:rPr>
    </w:lvl>
    <w:lvl w:ilvl="6" w:tplc="4FE8E6B8">
      <w:start w:val="1"/>
      <w:numFmt w:val="bullet"/>
      <w:lvlText w:val="•"/>
      <w:lvlJc w:val="left"/>
      <w:pPr>
        <w:ind w:left="2900" w:hanging="360"/>
      </w:pPr>
      <w:rPr>
        <w:rFonts w:hint="default"/>
      </w:rPr>
    </w:lvl>
    <w:lvl w:ilvl="7" w:tplc="A4E0D0DA">
      <w:start w:val="1"/>
      <w:numFmt w:val="bullet"/>
      <w:lvlText w:val="•"/>
      <w:lvlJc w:val="left"/>
      <w:pPr>
        <w:ind w:left="3336" w:hanging="360"/>
      </w:pPr>
      <w:rPr>
        <w:rFonts w:hint="default"/>
      </w:rPr>
    </w:lvl>
    <w:lvl w:ilvl="8" w:tplc="E7C03AD2">
      <w:start w:val="1"/>
      <w:numFmt w:val="bullet"/>
      <w:lvlText w:val="•"/>
      <w:lvlJc w:val="left"/>
      <w:pPr>
        <w:ind w:left="3772" w:hanging="360"/>
      </w:pPr>
      <w:rPr>
        <w:rFonts w:hint="default"/>
      </w:rPr>
    </w:lvl>
  </w:abstractNum>
  <w:abstractNum w:abstractNumId="2" w15:restartNumberingAfterBreak="0">
    <w:nsid w:val="5A065E67"/>
    <w:multiLevelType w:val="hybridMultilevel"/>
    <w:tmpl w:val="BE5C86DC"/>
    <w:lvl w:ilvl="0" w:tplc="3C04F998">
      <w:start w:val="1"/>
      <w:numFmt w:val="decimal"/>
      <w:lvlText w:val="%1."/>
      <w:lvlJc w:val="left"/>
      <w:pPr>
        <w:ind w:left="728" w:hanging="360"/>
      </w:pPr>
      <w:rPr>
        <w:rFonts w:ascii="Calibri" w:eastAsia="Calibri" w:hAnsi="Calibri" w:hint="default"/>
        <w:spacing w:val="-6"/>
        <w:w w:val="99"/>
        <w:sz w:val="22"/>
        <w:szCs w:val="22"/>
      </w:rPr>
    </w:lvl>
    <w:lvl w:ilvl="1" w:tplc="075E16E0">
      <w:start w:val="1"/>
      <w:numFmt w:val="bullet"/>
      <w:lvlText w:val="•"/>
      <w:lvlJc w:val="left"/>
      <w:pPr>
        <w:ind w:left="1712" w:hanging="360"/>
      </w:pPr>
      <w:rPr>
        <w:rFonts w:hint="default"/>
      </w:rPr>
    </w:lvl>
    <w:lvl w:ilvl="2" w:tplc="D076B6EE">
      <w:start w:val="1"/>
      <w:numFmt w:val="bullet"/>
      <w:lvlText w:val="•"/>
      <w:lvlJc w:val="left"/>
      <w:pPr>
        <w:ind w:left="2704" w:hanging="360"/>
      </w:pPr>
      <w:rPr>
        <w:rFonts w:hint="default"/>
      </w:rPr>
    </w:lvl>
    <w:lvl w:ilvl="3" w:tplc="4BA0BFD6">
      <w:start w:val="1"/>
      <w:numFmt w:val="bullet"/>
      <w:lvlText w:val="•"/>
      <w:lvlJc w:val="left"/>
      <w:pPr>
        <w:ind w:left="3696" w:hanging="360"/>
      </w:pPr>
      <w:rPr>
        <w:rFonts w:hint="default"/>
      </w:rPr>
    </w:lvl>
    <w:lvl w:ilvl="4" w:tplc="F43A092A">
      <w:start w:val="1"/>
      <w:numFmt w:val="bullet"/>
      <w:lvlText w:val="•"/>
      <w:lvlJc w:val="left"/>
      <w:pPr>
        <w:ind w:left="4688" w:hanging="360"/>
      </w:pPr>
      <w:rPr>
        <w:rFonts w:hint="default"/>
      </w:rPr>
    </w:lvl>
    <w:lvl w:ilvl="5" w:tplc="F6A6F302">
      <w:start w:val="1"/>
      <w:numFmt w:val="bullet"/>
      <w:lvlText w:val="•"/>
      <w:lvlJc w:val="left"/>
      <w:pPr>
        <w:ind w:left="5680" w:hanging="360"/>
      </w:pPr>
      <w:rPr>
        <w:rFonts w:hint="default"/>
      </w:rPr>
    </w:lvl>
    <w:lvl w:ilvl="6" w:tplc="211EC6B8">
      <w:start w:val="1"/>
      <w:numFmt w:val="bullet"/>
      <w:lvlText w:val="•"/>
      <w:lvlJc w:val="left"/>
      <w:pPr>
        <w:ind w:left="6672" w:hanging="360"/>
      </w:pPr>
      <w:rPr>
        <w:rFonts w:hint="default"/>
      </w:rPr>
    </w:lvl>
    <w:lvl w:ilvl="7" w:tplc="0B701A5E">
      <w:start w:val="1"/>
      <w:numFmt w:val="bullet"/>
      <w:lvlText w:val="•"/>
      <w:lvlJc w:val="left"/>
      <w:pPr>
        <w:ind w:left="7664" w:hanging="360"/>
      </w:pPr>
      <w:rPr>
        <w:rFonts w:hint="default"/>
      </w:rPr>
    </w:lvl>
    <w:lvl w:ilvl="8" w:tplc="078E5728">
      <w:start w:val="1"/>
      <w:numFmt w:val="bullet"/>
      <w:lvlText w:val="•"/>
      <w:lvlJc w:val="left"/>
      <w:pPr>
        <w:ind w:left="8656"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096"/>
    <w:rsid w:val="00013096"/>
    <w:rsid w:val="0012228C"/>
    <w:rsid w:val="001B0095"/>
    <w:rsid w:val="00204AC2"/>
    <w:rsid w:val="0027146B"/>
    <w:rsid w:val="00286535"/>
    <w:rsid w:val="002F79E8"/>
    <w:rsid w:val="00311D25"/>
    <w:rsid w:val="004768AE"/>
    <w:rsid w:val="006557D8"/>
    <w:rsid w:val="00681601"/>
    <w:rsid w:val="006E52F1"/>
    <w:rsid w:val="00714C88"/>
    <w:rsid w:val="00776666"/>
    <w:rsid w:val="007B13D3"/>
    <w:rsid w:val="007B7DB1"/>
    <w:rsid w:val="0080536C"/>
    <w:rsid w:val="009D3980"/>
    <w:rsid w:val="00A21865"/>
    <w:rsid w:val="00BA18DC"/>
    <w:rsid w:val="00C768F4"/>
    <w:rsid w:val="00F15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33D9385"/>
  <w15:docId w15:val="{CAC93FF2-6B6B-4004-9917-5900D1654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28"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557D8"/>
    <w:pPr>
      <w:tabs>
        <w:tab w:val="center" w:pos="4680"/>
        <w:tab w:val="right" w:pos="9360"/>
      </w:tabs>
    </w:pPr>
  </w:style>
  <w:style w:type="character" w:customStyle="1" w:styleId="HeaderChar">
    <w:name w:val="Header Char"/>
    <w:basedOn w:val="DefaultParagraphFont"/>
    <w:link w:val="Header"/>
    <w:uiPriority w:val="99"/>
    <w:rsid w:val="006557D8"/>
  </w:style>
  <w:style w:type="paragraph" w:styleId="Footer">
    <w:name w:val="footer"/>
    <w:basedOn w:val="Normal"/>
    <w:link w:val="FooterChar"/>
    <w:uiPriority w:val="99"/>
    <w:unhideWhenUsed/>
    <w:rsid w:val="006557D8"/>
    <w:pPr>
      <w:tabs>
        <w:tab w:val="center" w:pos="4680"/>
        <w:tab w:val="right" w:pos="9360"/>
      </w:tabs>
    </w:pPr>
  </w:style>
  <w:style w:type="character" w:customStyle="1" w:styleId="FooterChar">
    <w:name w:val="Footer Char"/>
    <w:basedOn w:val="DefaultParagraphFont"/>
    <w:link w:val="Footer"/>
    <w:uiPriority w:val="99"/>
    <w:rsid w:val="006557D8"/>
  </w:style>
  <w:style w:type="paragraph" w:styleId="BalloonText">
    <w:name w:val="Balloon Text"/>
    <w:basedOn w:val="Normal"/>
    <w:link w:val="BalloonTextChar"/>
    <w:uiPriority w:val="99"/>
    <w:semiHidden/>
    <w:unhideWhenUsed/>
    <w:rsid w:val="002865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5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7.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image" Target="media/image14.jpeg"/><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image" Target="media/image13.jpeg"/><Relationship Id="rId10" Type="http://schemas.openxmlformats.org/officeDocument/2006/relationships/image" Target="media/image1.jpeg"/><Relationship Id="rId19" Type="http://schemas.openxmlformats.org/officeDocument/2006/relationships/image" Target="media/image9.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896719E8F40D48AB0F6CCB11CF9A4D" ma:contentTypeVersion="18" ma:contentTypeDescription="Create a new document." ma:contentTypeScope="" ma:versionID="0735cc31b86c133a7378bab64d9b5b9d">
  <xsd:schema xmlns:xsd="http://www.w3.org/2001/XMLSchema" xmlns:xs="http://www.w3.org/2001/XMLSchema" xmlns:p="http://schemas.microsoft.com/office/2006/metadata/properties" xmlns:ns2="abbc6821-10b0-437a-8866-55415ebf6681" xmlns:ns3="2c4f5b72-fce6-4712-bad9-a0d3a6e49f44" targetNamespace="http://schemas.microsoft.com/office/2006/metadata/properties" ma:root="true" ma:fieldsID="ec6ba4262afacfe0b5b780804a17ccdc" ns2:_="" ns3:_="">
    <xsd:import namespace="abbc6821-10b0-437a-8866-55415ebf6681"/>
    <xsd:import namespace="2c4f5b72-fce6-4712-bad9-a0d3a6e49f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_Flow_SignoffStatu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c6821-10b0-437a-8866-55415ebf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Flow_SignoffStatus" ma:index="15" nillable="true" ma:displayName="Sign-off status" ma:internalName="Sign_x002d_off_x0020_status">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f5b72-fce6-4712-bad9-a0d3a6e49f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Flow_SignoffStatus xmlns="abbc6821-10b0-437a-8866-55415ebf6681" xsi:nil="true"/>
  </documentManagement>
</p:properties>
</file>

<file path=customXml/itemProps1.xml><?xml version="1.0" encoding="utf-8"?>
<ds:datastoreItem xmlns:ds="http://schemas.openxmlformats.org/officeDocument/2006/customXml" ds:itemID="{824D6465-C4D1-4C2D-B92B-E43C9C1CF6B0}">
  <ds:schemaRefs>
    <ds:schemaRef ds:uri="http://schemas.microsoft.com/sharepoint/v3/contenttype/forms"/>
  </ds:schemaRefs>
</ds:datastoreItem>
</file>

<file path=customXml/itemProps2.xml><?xml version="1.0" encoding="utf-8"?>
<ds:datastoreItem xmlns:ds="http://schemas.openxmlformats.org/officeDocument/2006/customXml" ds:itemID="{9B9D2EBF-9687-4062-9924-D136EDCA72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c6821-10b0-437a-8866-55415ebf6681"/>
    <ds:schemaRef ds:uri="2c4f5b72-fce6-4712-bad9-a0d3a6e49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6C4B55-CA8A-49BD-8BC5-D6EABE7DCF0B}">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2c4f5b72-fce6-4712-bad9-a0d3a6e49f44"/>
    <ds:schemaRef ds:uri="http://schemas.openxmlformats.org/package/2006/metadata/core-properties"/>
    <ds:schemaRef ds:uri="http://purl.org/dc/dcmitype/"/>
    <ds:schemaRef ds:uri="abbc6821-10b0-437a-8866-55415ebf668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Marvin Boguslawski</dc:creator>
  <cp:lastModifiedBy>Keith Tolbert</cp:lastModifiedBy>
  <cp:revision>2</cp:revision>
  <cp:lastPrinted>2021-01-15T16:37:00Z</cp:lastPrinted>
  <dcterms:created xsi:type="dcterms:W3CDTF">2021-02-02T18:53:00Z</dcterms:created>
  <dcterms:modified xsi:type="dcterms:W3CDTF">2021-02-02T18:53:00Z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2014-01-09T00:00:00Z</vt:filetime>
  </property>
  <property fmtid="{D5CDD505-2E9C-101B-9397-08002B2CF9AE}" pid="3" name="LastSaved">
    <vt:filetime>2014-01-09T00:00:00Z</vt:filetime>
  </property>
  <property fmtid="{D5CDD505-2E9C-101B-9397-08002B2CF9AE}" pid="4" name="ContentTypeId">
    <vt:lpwstr>0x01010084896719E8F40D48AB0F6CCB11CF9A4D</vt:lpwstr>
  </property>
  <property fmtid="{D5CDD505-2E9C-101B-9397-08002B2CF9AE}" pid="5" name="Order">
    <vt:r8>356500</vt:r8>
  </property>
</Properties>
</file>